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60628" w14:textId="77777777" w:rsidR="00E04E5D" w:rsidRPr="00E04E5D" w:rsidRDefault="00E04E5D" w:rsidP="00E04E5D">
      <w:pPr>
        <w:autoSpaceDE w:val="0"/>
        <w:autoSpaceDN w:val="0"/>
        <w:adjustRightInd w:val="0"/>
        <w:spacing w:after="40" w:line="240" w:lineRule="auto"/>
        <w:jc w:val="center"/>
        <w:rPr>
          <w:rFonts w:ascii="Times New Roman" w:hAnsi="Times New Roman" w:cs="Times New Roman"/>
          <w:b/>
          <w:bCs/>
          <w:noProof/>
          <w:sz w:val="38"/>
          <w:szCs w:val="38"/>
        </w:rPr>
      </w:pPr>
      <w:r w:rsidRPr="00E04E5D">
        <w:rPr>
          <w:rFonts w:ascii="Times New Roman" w:hAnsi="Times New Roman" w:cs="Times New Roman"/>
          <w:b/>
          <w:bCs/>
          <w:noProof/>
          <w:sz w:val="38"/>
          <w:szCs w:val="38"/>
        </w:rPr>
        <w:t>Japon Efsanesi Suzuki</w:t>
      </w:r>
    </w:p>
    <w:p w14:paraId="68A6F44F" w14:textId="77777777" w:rsidR="00E04E5D" w:rsidRPr="00E04E5D" w:rsidRDefault="00E04E5D" w:rsidP="00E04E5D">
      <w:pPr>
        <w:autoSpaceDE w:val="0"/>
        <w:autoSpaceDN w:val="0"/>
        <w:adjustRightInd w:val="0"/>
        <w:spacing w:after="40" w:line="240" w:lineRule="auto"/>
        <w:jc w:val="center"/>
        <w:rPr>
          <w:rFonts w:ascii="Times New Roman" w:hAnsi="Times New Roman" w:cs="Times New Roman"/>
          <w:b/>
          <w:bCs/>
          <w:noProof/>
          <w:sz w:val="38"/>
          <w:szCs w:val="38"/>
        </w:rPr>
      </w:pPr>
      <w:r w:rsidRPr="00E04E5D">
        <w:rPr>
          <w:rFonts w:ascii="Times New Roman" w:hAnsi="Times New Roman" w:cs="Times New Roman"/>
          <w:b/>
          <w:bCs/>
          <w:noProof/>
          <w:sz w:val="38"/>
          <w:szCs w:val="38"/>
        </w:rPr>
        <w:t>Yatırımları ve Dünyaya Sunduğu Ürünlerle</w:t>
      </w:r>
    </w:p>
    <w:p w14:paraId="67F77B59" w14:textId="77777777" w:rsidR="00E04E5D" w:rsidRPr="00E04E5D" w:rsidRDefault="00E04E5D" w:rsidP="00E04E5D">
      <w:pPr>
        <w:autoSpaceDE w:val="0"/>
        <w:autoSpaceDN w:val="0"/>
        <w:adjustRightInd w:val="0"/>
        <w:spacing w:after="40" w:line="240" w:lineRule="auto"/>
        <w:jc w:val="center"/>
        <w:rPr>
          <w:rFonts w:ascii="Times New Roman" w:hAnsi="Times New Roman" w:cs="Times New Roman"/>
          <w:b/>
          <w:bCs/>
          <w:noProof/>
          <w:sz w:val="38"/>
          <w:szCs w:val="38"/>
        </w:rPr>
      </w:pPr>
      <w:r w:rsidRPr="00E04E5D">
        <w:rPr>
          <w:rFonts w:ascii="Times New Roman" w:hAnsi="Times New Roman" w:cs="Times New Roman"/>
          <w:b/>
          <w:bCs/>
          <w:noProof/>
          <w:sz w:val="38"/>
          <w:szCs w:val="38"/>
        </w:rPr>
        <w:t>Bir Asrı Devirdi!</w:t>
      </w:r>
    </w:p>
    <w:p w14:paraId="1C4400D1" w14:textId="77777777" w:rsidR="00E04E5D" w:rsidRPr="00E04E5D" w:rsidRDefault="00E04E5D" w:rsidP="00E04E5D">
      <w:pPr>
        <w:autoSpaceDE w:val="0"/>
        <w:autoSpaceDN w:val="0"/>
        <w:adjustRightInd w:val="0"/>
        <w:spacing w:after="40" w:line="240" w:lineRule="auto"/>
        <w:jc w:val="center"/>
        <w:rPr>
          <w:rFonts w:ascii="Times New Roman" w:hAnsi="Times New Roman" w:cs="Times New Roman"/>
          <w:b/>
          <w:bCs/>
          <w:noProof/>
          <w:sz w:val="38"/>
          <w:szCs w:val="38"/>
        </w:rPr>
      </w:pPr>
    </w:p>
    <w:p w14:paraId="77E01296" w14:textId="0632511C" w:rsidR="00E04E5D" w:rsidRPr="00E04E5D" w:rsidRDefault="00E04E5D" w:rsidP="00E04E5D">
      <w:pPr>
        <w:autoSpaceDE w:val="0"/>
        <w:autoSpaceDN w:val="0"/>
        <w:adjustRightInd w:val="0"/>
        <w:spacing w:after="40" w:line="240" w:lineRule="auto"/>
        <w:jc w:val="center"/>
        <w:rPr>
          <w:rFonts w:ascii="Times New Roman" w:hAnsi="Times New Roman" w:cs="Times New Roman"/>
          <w:b/>
          <w:bCs/>
          <w:noProof/>
          <w:sz w:val="38"/>
          <w:szCs w:val="38"/>
        </w:rPr>
      </w:pPr>
      <w:r w:rsidRPr="00E04E5D">
        <w:rPr>
          <w:rFonts w:ascii="Times New Roman" w:hAnsi="Times New Roman" w:cs="Times New Roman"/>
          <w:b/>
          <w:bCs/>
          <w:noProof/>
          <w:sz w:val="38"/>
          <w:szCs w:val="38"/>
        </w:rPr>
        <w:t>Suzuki 100 Yaşında!</w:t>
      </w:r>
    </w:p>
    <w:p w14:paraId="6A35FB54" w14:textId="77777777" w:rsidR="00E04E5D" w:rsidRPr="00E04E5D" w:rsidRDefault="00E04E5D" w:rsidP="00E04E5D">
      <w:pPr>
        <w:autoSpaceDE w:val="0"/>
        <w:autoSpaceDN w:val="0"/>
        <w:adjustRightInd w:val="0"/>
        <w:spacing w:after="0" w:line="240" w:lineRule="auto"/>
        <w:jc w:val="center"/>
        <w:rPr>
          <w:rFonts w:ascii="Times New Roman" w:hAnsi="Times New Roman" w:cs="Times New Roman"/>
          <w:b/>
          <w:bCs/>
          <w:noProof/>
          <w:sz w:val="26"/>
          <w:szCs w:val="26"/>
        </w:rPr>
      </w:pPr>
    </w:p>
    <w:p w14:paraId="33F7A2A7" w14:textId="1A1C06C1" w:rsidR="00E04E5D" w:rsidRPr="00E04E5D" w:rsidRDefault="00E04E5D" w:rsidP="00E04E5D">
      <w:pPr>
        <w:autoSpaceDE w:val="0"/>
        <w:autoSpaceDN w:val="0"/>
        <w:adjustRightInd w:val="0"/>
        <w:spacing w:after="0" w:line="240" w:lineRule="auto"/>
        <w:jc w:val="both"/>
        <w:rPr>
          <w:rFonts w:ascii="Times New Roman" w:hAnsi="Times New Roman" w:cs="Times New Roman"/>
          <w:b/>
          <w:bCs/>
          <w:noProof/>
          <w:sz w:val="26"/>
          <w:szCs w:val="26"/>
        </w:rPr>
      </w:pPr>
      <w:r w:rsidRPr="00E04E5D">
        <w:rPr>
          <w:rFonts w:ascii="Times New Roman" w:hAnsi="Times New Roman" w:cs="Times New Roman"/>
          <w:b/>
          <w:bCs/>
          <w:noProof/>
          <w:sz w:val="26"/>
          <w:szCs w:val="26"/>
        </w:rPr>
        <w:t xml:space="preserve">Sunduğu ürün gruplarıyla dünya markası olan ve Türkiye’de Doğan </w:t>
      </w:r>
      <w:r w:rsidR="008A0932">
        <w:rPr>
          <w:rFonts w:ascii="Times New Roman" w:hAnsi="Times New Roman" w:cs="Times New Roman"/>
          <w:b/>
          <w:bCs/>
          <w:noProof/>
          <w:sz w:val="26"/>
          <w:szCs w:val="26"/>
        </w:rPr>
        <w:t xml:space="preserve">Trend </w:t>
      </w:r>
      <w:r w:rsidRPr="00E04E5D">
        <w:rPr>
          <w:rFonts w:ascii="Times New Roman" w:hAnsi="Times New Roman" w:cs="Times New Roman"/>
          <w:b/>
          <w:bCs/>
          <w:noProof/>
          <w:sz w:val="26"/>
          <w:szCs w:val="26"/>
        </w:rPr>
        <w:t xml:space="preserve">Otomotiv tarafından temsil edilen Suzuki, bu yıl 100. yaşını kutluyor. 1920 </w:t>
      </w:r>
      <w:r w:rsidR="00420FDA">
        <w:rPr>
          <w:rFonts w:ascii="Times New Roman" w:hAnsi="Times New Roman" w:cs="Times New Roman"/>
          <w:b/>
          <w:bCs/>
          <w:noProof/>
          <w:sz w:val="26"/>
          <w:szCs w:val="26"/>
        </w:rPr>
        <w:t>yılında</w:t>
      </w:r>
      <w:r w:rsidRPr="00E04E5D">
        <w:rPr>
          <w:rFonts w:ascii="Times New Roman" w:hAnsi="Times New Roman" w:cs="Times New Roman"/>
          <w:b/>
          <w:bCs/>
          <w:noProof/>
          <w:sz w:val="26"/>
          <w:szCs w:val="26"/>
        </w:rPr>
        <w:t xml:space="preserve"> Michio Suzuki tarafından kurulup dokuma tezgahlarıyla başlayan faaliyetini; motosiklet, otomobil, dıştan takma deniz motorları ve ATV araçları olmak üzere genişleten Suzuki Motor Corporation, </w:t>
      </w:r>
      <w:r w:rsidR="001875B9">
        <w:rPr>
          <w:rFonts w:ascii="Times New Roman" w:hAnsi="Times New Roman" w:cs="Times New Roman"/>
          <w:b/>
          <w:bCs/>
          <w:noProof/>
          <w:sz w:val="26"/>
          <w:szCs w:val="26"/>
        </w:rPr>
        <w:t xml:space="preserve">gerek ürünleri gerekse de küresel </w:t>
      </w:r>
      <w:r w:rsidRPr="00E04E5D">
        <w:rPr>
          <w:rFonts w:ascii="Times New Roman" w:hAnsi="Times New Roman" w:cs="Times New Roman"/>
          <w:b/>
          <w:bCs/>
          <w:noProof/>
          <w:sz w:val="26"/>
          <w:szCs w:val="26"/>
        </w:rPr>
        <w:t>ölçekte</w:t>
      </w:r>
      <w:r w:rsidR="001875B9">
        <w:rPr>
          <w:rFonts w:ascii="Times New Roman" w:hAnsi="Times New Roman" w:cs="Times New Roman"/>
          <w:b/>
          <w:bCs/>
          <w:noProof/>
          <w:sz w:val="26"/>
          <w:szCs w:val="26"/>
        </w:rPr>
        <w:t>ki işbirlikleriyle günümüzün</w:t>
      </w:r>
      <w:r w:rsidRPr="00E04E5D">
        <w:rPr>
          <w:rFonts w:ascii="Times New Roman" w:hAnsi="Times New Roman" w:cs="Times New Roman"/>
          <w:b/>
          <w:bCs/>
          <w:noProof/>
          <w:sz w:val="26"/>
          <w:szCs w:val="26"/>
        </w:rPr>
        <w:t xml:space="preserve"> en önemli markaları arasındaki yerini daha da güçlenerek koruyor. Suzuki bu konumunu endüstri, tasarım, pazarlama ve inovatif alanlarda kazandığı başarılarla taçlandırırken, 100. yılına ulaştığı yolculuğunda insan hayatını kolaylaştıran ve teknolojiye yön veren birçok yeniliğe imza atmaya da devam ediyor.</w:t>
      </w:r>
      <w:r w:rsidRPr="00E04E5D">
        <w:rPr>
          <w:rFonts w:ascii="Times New Roman" w:hAnsi="Times New Roman" w:cs="Times New Roman"/>
          <w:noProof/>
          <w:sz w:val="26"/>
          <w:szCs w:val="26"/>
        </w:rPr>
        <w:t xml:space="preserve"> </w:t>
      </w:r>
      <w:r w:rsidRPr="00E04E5D">
        <w:rPr>
          <w:rFonts w:ascii="Times New Roman" w:hAnsi="Times New Roman" w:cs="Times New Roman"/>
          <w:b/>
          <w:bCs/>
          <w:noProof/>
          <w:sz w:val="26"/>
          <w:szCs w:val="26"/>
        </w:rPr>
        <w:t xml:space="preserve">Bu özel yıldönümü için yeni bir logo da tasarlayan Suzuki, kutlamalar çerçevesinde </w:t>
      </w:r>
      <w:hyperlink r:id="rId8" w:history="1">
        <w:r w:rsidRPr="00E04E5D">
          <w:rPr>
            <w:rFonts w:ascii="Times New Roman" w:hAnsi="Times New Roman" w:cs="Times New Roman"/>
            <w:b/>
            <w:bCs/>
            <w:noProof/>
            <w:color w:val="DCA10D"/>
            <w:sz w:val="26"/>
            <w:szCs w:val="26"/>
            <w:u w:val="single" w:color="DCA10D"/>
          </w:rPr>
          <w:t xml:space="preserve">https://www.globalsuzuki.com/100th/ </w:t>
        </w:r>
      </w:hyperlink>
      <w:r w:rsidRPr="00E04E5D">
        <w:rPr>
          <w:rFonts w:ascii="Times New Roman" w:hAnsi="Times New Roman" w:cs="Times New Roman"/>
          <w:b/>
          <w:bCs/>
          <w:noProof/>
          <w:sz w:val="26"/>
          <w:szCs w:val="26"/>
        </w:rPr>
        <w:t>adresli web sayfasıyla da asırlık yolculuğunu gözler önüne seriyor.</w:t>
      </w:r>
      <w:r w:rsidRPr="00E04E5D">
        <w:rPr>
          <w:rFonts w:ascii="Times New Roman" w:hAnsi="Times New Roman" w:cs="Times New Roman"/>
          <w:noProof/>
          <w:sz w:val="26"/>
          <w:szCs w:val="26"/>
        </w:rPr>
        <w:t xml:space="preserve"> </w:t>
      </w:r>
    </w:p>
    <w:p w14:paraId="3E27B20A" w14:textId="77777777" w:rsidR="00E04E5D" w:rsidRPr="00E04E5D" w:rsidRDefault="00E04E5D" w:rsidP="00E04E5D">
      <w:pPr>
        <w:autoSpaceDE w:val="0"/>
        <w:autoSpaceDN w:val="0"/>
        <w:adjustRightInd w:val="0"/>
        <w:spacing w:after="0" w:line="240" w:lineRule="auto"/>
        <w:jc w:val="both"/>
        <w:rPr>
          <w:rFonts w:ascii="Times New Roman" w:hAnsi="Times New Roman" w:cs="Times New Roman"/>
          <w:b/>
          <w:bCs/>
          <w:noProof/>
          <w:sz w:val="26"/>
          <w:szCs w:val="26"/>
        </w:rPr>
      </w:pPr>
    </w:p>
    <w:p w14:paraId="13E60D84" w14:textId="6A808894" w:rsidR="00E04E5D" w:rsidRPr="00E04E5D" w:rsidRDefault="00E04E5D" w:rsidP="00E04E5D">
      <w:pPr>
        <w:autoSpaceDE w:val="0"/>
        <w:autoSpaceDN w:val="0"/>
        <w:adjustRightInd w:val="0"/>
        <w:spacing w:after="0" w:line="240" w:lineRule="auto"/>
        <w:jc w:val="both"/>
        <w:rPr>
          <w:rFonts w:ascii="Times New Roman" w:hAnsi="Times New Roman" w:cs="Times New Roman"/>
          <w:b/>
          <w:bCs/>
          <w:noProof/>
          <w:sz w:val="26"/>
          <w:szCs w:val="26"/>
        </w:rPr>
      </w:pPr>
      <w:r w:rsidRPr="00E04E5D">
        <w:rPr>
          <w:rFonts w:ascii="Times New Roman" w:hAnsi="Times New Roman" w:cs="Times New Roman"/>
          <w:noProof/>
          <w:sz w:val="26"/>
          <w:szCs w:val="26"/>
        </w:rPr>
        <w:t xml:space="preserve">Türkiye’de Doğan </w:t>
      </w:r>
      <w:r w:rsidR="008A0932">
        <w:rPr>
          <w:rFonts w:ascii="Times New Roman" w:hAnsi="Times New Roman" w:cs="Times New Roman"/>
          <w:noProof/>
          <w:sz w:val="26"/>
          <w:szCs w:val="26"/>
        </w:rPr>
        <w:t xml:space="preserve">Holding çatısı altında </w:t>
      </w:r>
      <w:r w:rsidR="00B3679F">
        <w:rPr>
          <w:rFonts w:ascii="Times New Roman" w:hAnsi="Times New Roman" w:cs="Times New Roman"/>
          <w:noProof/>
          <w:sz w:val="26"/>
          <w:szCs w:val="26"/>
        </w:rPr>
        <w:t>faaliyet gösteren</w:t>
      </w:r>
      <w:r w:rsidR="008A0932">
        <w:rPr>
          <w:rFonts w:ascii="Times New Roman" w:hAnsi="Times New Roman" w:cs="Times New Roman"/>
          <w:noProof/>
          <w:sz w:val="26"/>
          <w:szCs w:val="26"/>
        </w:rPr>
        <w:t xml:space="preserve"> Doğan Trend </w:t>
      </w:r>
      <w:r w:rsidRPr="00E04E5D">
        <w:rPr>
          <w:rFonts w:ascii="Times New Roman" w:hAnsi="Times New Roman" w:cs="Times New Roman"/>
          <w:noProof/>
          <w:sz w:val="26"/>
          <w:szCs w:val="26"/>
        </w:rPr>
        <w:t xml:space="preserve">Otomotiv </w:t>
      </w:r>
      <w:r w:rsidR="008A0932">
        <w:rPr>
          <w:rFonts w:ascii="Times New Roman" w:hAnsi="Times New Roman" w:cs="Times New Roman"/>
          <w:noProof/>
          <w:sz w:val="26"/>
          <w:szCs w:val="26"/>
        </w:rPr>
        <w:t xml:space="preserve">tarafından </w:t>
      </w:r>
      <w:r w:rsidRPr="00E04E5D">
        <w:rPr>
          <w:rFonts w:ascii="Times New Roman" w:hAnsi="Times New Roman" w:cs="Times New Roman"/>
          <w:noProof/>
          <w:sz w:val="26"/>
          <w:szCs w:val="26"/>
        </w:rPr>
        <w:t xml:space="preserve">temsil edilen dünyanın dev markası Suzuki, bu yıl 100. yaşını kutluyor. Tarihi boyunca otomobilden motosiklete, deniz motorlarından ATV araçlarına kadar taşıt endüstrisinin pek çok kolunda ürünler veren Suzuki, geride bıraktığı 100 yıldaki birikimlerini geleceğe aktarmak üzere faaliyetlerine devam ediyor. İnsan hayatını kolaylaştıran ve teknolojiye yön veren birçok yeniliğe imza atmayı sürdüren Suzuki, bu özel yıldönümü için oluşturduğu web sitesinde ise hayranlarını asırlık bir yolculuğa çıkarıyor. Suzuki’nin en önemli kilometre taşlarının yer aldığı 100. yıl özel logolu siteye </w:t>
      </w:r>
      <w:hyperlink r:id="rId9" w:history="1">
        <w:r w:rsidRPr="00E04E5D">
          <w:rPr>
            <w:rFonts w:ascii="Times New Roman" w:hAnsi="Times New Roman" w:cs="Times New Roman"/>
            <w:noProof/>
            <w:color w:val="DCA10D"/>
            <w:sz w:val="26"/>
            <w:szCs w:val="26"/>
            <w:u w:val="single" w:color="DCA10D"/>
          </w:rPr>
          <w:t xml:space="preserve">https://www.globalsuzuki.com/100th/ </w:t>
        </w:r>
      </w:hyperlink>
      <w:r w:rsidRPr="00E04E5D">
        <w:rPr>
          <w:rFonts w:ascii="Times New Roman" w:hAnsi="Times New Roman" w:cs="Times New Roman"/>
          <w:noProof/>
          <w:sz w:val="26"/>
          <w:szCs w:val="26"/>
        </w:rPr>
        <w:t xml:space="preserve">adresinden ulaşılabiliyor. </w:t>
      </w:r>
      <w:r w:rsidRPr="00E04E5D">
        <w:rPr>
          <w:rFonts w:ascii="Times New Roman" w:hAnsi="Times New Roman" w:cs="Times New Roman"/>
          <w:b/>
          <w:bCs/>
          <w:noProof/>
          <w:sz w:val="26"/>
          <w:szCs w:val="26"/>
        </w:rPr>
        <w:t xml:space="preserve"> </w:t>
      </w:r>
    </w:p>
    <w:p w14:paraId="7BA1394C" w14:textId="77777777" w:rsidR="00E04E5D" w:rsidRPr="00E04E5D" w:rsidRDefault="00E04E5D" w:rsidP="00E04E5D">
      <w:pPr>
        <w:autoSpaceDE w:val="0"/>
        <w:autoSpaceDN w:val="0"/>
        <w:adjustRightInd w:val="0"/>
        <w:spacing w:after="0" w:line="240" w:lineRule="auto"/>
        <w:jc w:val="both"/>
        <w:rPr>
          <w:rFonts w:ascii="Times New Roman" w:hAnsi="Times New Roman" w:cs="Times New Roman"/>
          <w:b/>
          <w:bCs/>
          <w:noProof/>
          <w:sz w:val="26"/>
          <w:szCs w:val="26"/>
        </w:rPr>
      </w:pPr>
    </w:p>
    <w:p w14:paraId="73200939" w14:textId="77777777" w:rsidR="00E04E5D" w:rsidRPr="00E04E5D" w:rsidRDefault="00E04E5D" w:rsidP="00E04E5D">
      <w:pPr>
        <w:autoSpaceDE w:val="0"/>
        <w:autoSpaceDN w:val="0"/>
        <w:adjustRightInd w:val="0"/>
        <w:spacing w:after="0" w:line="240" w:lineRule="auto"/>
        <w:rPr>
          <w:rFonts w:ascii="Times New Roman" w:hAnsi="Times New Roman" w:cs="Times New Roman"/>
          <w:b/>
          <w:bCs/>
          <w:noProof/>
          <w:sz w:val="26"/>
          <w:szCs w:val="26"/>
        </w:rPr>
      </w:pPr>
      <w:r w:rsidRPr="00E04E5D">
        <w:rPr>
          <w:rFonts w:ascii="Times New Roman" w:hAnsi="Times New Roman" w:cs="Times New Roman"/>
          <w:b/>
          <w:bCs/>
          <w:noProof/>
          <w:sz w:val="26"/>
          <w:szCs w:val="26"/>
        </w:rPr>
        <w:t>Dokuma tezgahlarından otomobil üretimine</w:t>
      </w:r>
    </w:p>
    <w:p w14:paraId="2F0ED036" w14:textId="77777777" w:rsidR="00E04E5D" w:rsidRPr="00E04E5D" w:rsidRDefault="00E04E5D" w:rsidP="00E04E5D">
      <w:pPr>
        <w:autoSpaceDE w:val="0"/>
        <w:autoSpaceDN w:val="0"/>
        <w:adjustRightInd w:val="0"/>
        <w:spacing w:after="0" w:line="240" w:lineRule="auto"/>
        <w:rPr>
          <w:rFonts w:ascii="Times New Roman" w:hAnsi="Times New Roman" w:cs="Times New Roman"/>
          <w:b/>
          <w:bCs/>
          <w:noProof/>
          <w:sz w:val="26"/>
          <w:szCs w:val="26"/>
        </w:rPr>
      </w:pPr>
    </w:p>
    <w:p w14:paraId="66566EDF" w14:textId="25041396" w:rsidR="00E04E5D" w:rsidRPr="00E04E5D" w:rsidRDefault="00E04E5D" w:rsidP="00E04E5D">
      <w:pPr>
        <w:autoSpaceDE w:val="0"/>
        <w:autoSpaceDN w:val="0"/>
        <w:adjustRightInd w:val="0"/>
        <w:spacing w:after="0" w:line="240" w:lineRule="auto"/>
        <w:jc w:val="both"/>
        <w:rPr>
          <w:rFonts w:ascii="Times New Roman" w:hAnsi="Times New Roman" w:cs="Times New Roman"/>
          <w:noProof/>
          <w:sz w:val="26"/>
          <w:szCs w:val="26"/>
        </w:rPr>
      </w:pPr>
      <w:r w:rsidRPr="00E04E5D">
        <w:rPr>
          <w:rFonts w:ascii="Times New Roman" w:hAnsi="Times New Roman" w:cs="Times New Roman"/>
          <w:noProof/>
          <w:sz w:val="26"/>
          <w:szCs w:val="26"/>
        </w:rPr>
        <w:t xml:space="preserve">Suzuki’in Japon </w:t>
      </w:r>
      <w:r w:rsidRPr="00E04E5D">
        <w:rPr>
          <w:rFonts w:ascii="Times New Roman" w:hAnsi="Times New Roman" w:cs="Times New Roman"/>
          <w:b/>
          <w:bCs/>
          <w:noProof/>
          <w:sz w:val="26"/>
          <w:szCs w:val="26"/>
        </w:rPr>
        <w:t>Michio Suzuki</w:t>
      </w:r>
      <w:r w:rsidRPr="00E04E5D">
        <w:rPr>
          <w:rFonts w:ascii="Times New Roman" w:hAnsi="Times New Roman" w:cs="Times New Roman"/>
          <w:noProof/>
          <w:sz w:val="26"/>
          <w:szCs w:val="26"/>
        </w:rPr>
        <w:t xml:space="preserve"> tarafından kurularak ilk etapta dokuma tezgahlarıyla başlayan serüveni, hızlı bir büyüme gösterdi. Motorlu araç faaliyetine 1952 yılında iki zamanlı </w:t>
      </w:r>
      <w:r w:rsidRPr="00E04E5D">
        <w:rPr>
          <w:rFonts w:ascii="Times New Roman" w:hAnsi="Times New Roman" w:cs="Times New Roman"/>
          <w:b/>
          <w:bCs/>
          <w:noProof/>
          <w:sz w:val="26"/>
          <w:szCs w:val="26"/>
        </w:rPr>
        <w:t xml:space="preserve">Power Free 36 cc </w:t>
      </w:r>
      <w:r w:rsidRPr="00E04E5D">
        <w:rPr>
          <w:rFonts w:ascii="Times New Roman" w:hAnsi="Times New Roman" w:cs="Times New Roman"/>
          <w:noProof/>
          <w:sz w:val="26"/>
          <w:szCs w:val="26"/>
        </w:rPr>
        <w:t xml:space="preserve">motosiklet ile adım atan Suzuki, 1954 yılında Suzuki Motor </w:t>
      </w:r>
      <w:r w:rsidRPr="00E04E5D">
        <w:rPr>
          <w:rFonts w:ascii="Times New Roman" w:hAnsi="Times New Roman" w:cs="Times New Roman"/>
          <w:noProof/>
          <w:sz w:val="26"/>
          <w:szCs w:val="26"/>
        </w:rPr>
        <w:lastRenderedPageBreak/>
        <w:t xml:space="preserve">Co. Ltd olarak şirket </w:t>
      </w:r>
      <w:r w:rsidR="006F2473">
        <w:rPr>
          <w:rFonts w:ascii="Times New Roman" w:hAnsi="Times New Roman" w:cs="Times New Roman"/>
          <w:noProof/>
          <w:sz w:val="26"/>
          <w:szCs w:val="26"/>
        </w:rPr>
        <w:t>u</w:t>
      </w:r>
      <w:r w:rsidRPr="00E04E5D">
        <w:rPr>
          <w:rFonts w:ascii="Times New Roman" w:hAnsi="Times New Roman" w:cs="Times New Roman"/>
          <w:noProof/>
          <w:sz w:val="26"/>
          <w:szCs w:val="26"/>
        </w:rPr>
        <w:t xml:space="preserve">nvanını değiştirdi ve bir yıl sonra seri üretime geçtiği iki zamanlı </w:t>
      </w:r>
      <w:r w:rsidRPr="00E04E5D">
        <w:rPr>
          <w:rFonts w:ascii="Times New Roman" w:hAnsi="Times New Roman" w:cs="Times New Roman"/>
          <w:b/>
          <w:bCs/>
          <w:noProof/>
          <w:sz w:val="26"/>
          <w:szCs w:val="26"/>
        </w:rPr>
        <w:t>Suzulight 360 cc</w:t>
      </w:r>
      <w:r w:rsidRPr="00E04E5D">
        <w:rPr>
          <w:rFonts w:ascii="Times New Roman" w:hAnsi="Times New Roman" w:cs="Times New Roman"/>
          <w:noProof/>
          <w:sz w:val="26"/>
          <w:szCs w:val="26"/>
        </w:rPr>
        <w:t xml:space="preserve"> ile Japonya’da mini araç dönemini başlattı. Günümüzün hafızalara kazınan Suzuki logosunun 1958 yılında tescil edilmesinden 2 sene sonra otomobil üretim tesisini de tamamlayan Suzuki, ilk ihracatını ve kamyonet üretim tesisini de bu dönemde tamamladı. Suzuki’nin ilk hafif ticari aracı 1961’de üretilmeye başlanan Suzulight Carry oldu. 1979’da üretilen küçük sınıf model </w:t>
      </w:r>
      <w:r w:rsidRPr="005E2CF3">
        <w:rPr>
          <w:rFonts w:ascii="Times New Roman" w:hAnsi="Times New Roman" w:cs="Times New Roman"/>
          <w:b/>
          <w:bCs/>
          <w:noProof/>
          <w:sz w:val="26"/>
          <w:szCs w:val="26"/>
        </w:rPr>
        <w:t>Alto</w:t>
      </w:r>
      <w:r w:rsidRPr="00E04E5D">
        <w:rPr>
          <w:rFonts w:ascii="Times New Roman" w:hAnsi="Times New Roman" w:cs="Times New Roman"/>
          <w:noProof/>
          <w:sz w:val="26"/>
          <w:szCs w:val="26"/>
        </w:rPr>
        <w:t xml:space="preserve"> ise markanın büyüme</w:t>
      </w:r>
      <w:r w:rsidR="005E2CF3">
        <w:rPr>
          <w:rFonts w:ascii="Times New Roman" w:hAnsi="Times New Roman" w:cs="Times New Roman"/>
          <w:noProof/>
          <w:sz w:val="26"/>
          <w:szCs w:val="26"/>
        </w:rPr>
        <w:t xml:space="preserve"> hızına</w:t>
      </w:r>
      <w:r w:rsidRPr="00E04E5D">
        <w:rPr>
          <w:rFonts w:ascii="Times New Roman" w:hAnsi="Times New Roman" w:cs="Times New Roman"/>
          <w:noProof/>
          <w:sz w:val="26"/>
          <w:szCs w:val="26"/>
        </w:rPr>
        <w:t xml:space="preserve"> katkı sağla</w:t>
      </w:r>
      <w:r w:rsidR="005E2CF3">
        <w:rPr>
          <w:rFonts w:ascii="Times New Roman" w:hAnsi="Times New Roman" w:cs="Times New Roman"/>
          <w:noProof/>
          <w:sz w:val="26"/>
          <w:szCs w:val="26"/>
        </w:rPr>
        <w:t xml:space="preserve">yan modeller arasında yer aldı. </w:t>
      </w:r>
    </w:p>
    <w:p w14:paraId="1CE85740" w14:textId="77777777" w:rsidR="00E04E5D" w:rsidRPr="00E04E5D" w:rsidRDefault="00E04E5D" w:rsidP="00E04E5D">
      <w:pPr>
        <w:autoSpaceDE w:val="0"/>
        <w:autoSpaceDN w:val="0"/>
        <w:adjustRightInd w:val="0"/>
        <w:spacing w:after="0" w:line="240" w:lineRule="auto"/>
        <w:jc w:val="both"/>
        <w:rPr>
          <w:rFonts w:ascii="Times New Roman" w:hAnsi="Times New Roman" w:cs="Times New Roman"/>
          <w:noProof/>
          <w:sz w:val="26"/>
          <w:szCs w:val="26"/>
        </w:rPr>
      </w:pPr>
    </w:p>
    <w:p w14:paraId="1867FDDB" w14:textId="77777777" w:rsidR="00E04E5D" w:rsidRPr="00E04E5D" w:rsidRDefault="00E04E5D" w:rsidP="00E04E5D">
      <w:pPr>
        <w:autoSpaceDE w:val="0"/>
        <w:autoSpaceDN w:val="0"/>
        <w:adjustRightInd w:val="0"/>
        <w:spacing w:after="0" w:line="240" w:lineRule="auto"/>
        <w:jc w:val="both"/>
        <w:rPr>
          <w:rFonts w:ascii="Times New Roman" w:hAnsi="Times New Roman" w:cs="Times New Roman"/>
          <w:b/>
          <w:bCs/>
          <w:noProof/>
          <w:sz w:val="26"/>
          <w:szCs w:val="26"/>
        </w:rPr>
      </w:pPr>
      <w:r w:rsidRPr="00E04E5D">
        <w:rPr>
          <w:rFonts w:ascii="Times New Roman" w:hAnsi="Times New Roman" w:cs="Times New Roman"/>
          <w:b/>
          <w:bCs/>
          <w:noProof/>
          <w:sz w:val="26"/>
          <w:szCs w:val="26"/>
        </w:rPr>
        <w:t>Küresel entegrasyon dönemi</w:t>
      </w:r>
    </w:p>
    <w:p w14:paraId="68827899" w14:textId="77777777" w:rsidR="00E04E5D" w:rsidRPr="00E04E5D" w:rsidRDefault="00E04E5D" w:rsidP="00E04E5D">
      <w:pPr>
        <w:autoSpaceDE w:val="0"/>
        <w:autoSpaceDN w:val="0"/>
        <w:adjustRightInd w:val="0"/>
        <w:spacing w:after="0" w:line="240" w:lineRule="auto"/>
        <w:jc w:val="both"/>
        <w:rPr>
          <w:rFonts w:ascii="Times New Roman" w:hAnsi="Times New Roman" w:cs="Times New Roman"/>
          <w:b/>
          <w:bCs/>
          <w:noProof/>
          <w:sz w:val="26"/>
          <w:szCs w:val="26"/>
        </w:rPr>
      </w:pPr>
    </w:p>
    <w:p w14:paraId="70596EB4" w14:textId="64B2CD66" w:rsidR="00E04E5D" w:rsidRPr="00E04E5D" w:rsidRDefault="00E04E5D" w:rsidP="00E04E5D">
      <w:pPr>
        <w:autoSpaceDE w:val="0"/>
        <w:autoSpaceDN w:val="0"/>
        <w:adjustRightInd w:val="0"/>
        <w:spacing w:after="0" w:line="240" w:lineRule="auto"/>
        <w:jc w:val="both"/>
        <w:rPr>
          <w:rFonts w:ascii="Times New Roman" w:hAnsi="Times New Roman" w:cs="Times New Roman"/>
          <w:noProof/>
          <w:sz w:val="26"/>
          <w:szCs w:val="26"/>
        </w:rPr>
      </w:pPr>
      <w:r w:rsidRPr="00E04E5D">
        <w:rPr>
          <w:rFonts w:ascii="Times New Roman" w:hAnsi="Times New Roman" w:cs="Times New Roman"/>
          <w:noProof/>
          <w:sz w:val="26"/>
          <w:szCs w:val="26"/>
        </w:rPr>
        <w:t>1980’li yıllarda Suzuki,</w:t>
      </w:r>
      <w:r w:rsidR="005E2CF3">
        <w:rPr>
          <w:rFonts w:ascii="Times New Roman" w:hAnsi="Times New Roman" w:cs="Times New Roman"/>
          <w:noProof/>
          <w:sz w:val="26"/>
          <w:szCs w:val="26"/>
        </w:rPr>
        <w:t xml:space="preserve"> </w:t>
      </w:r>
      <w:r w:rsidRPr="00E04E5D">
        <w:rPr>
          <w:rFonts w:ascii="Times New Roman" w:hAnsi="Times New Roman" w:cs="Times New Roman"/>
          <w:noProof/>
          <w:sz w:val="26"/>
          <w:szCs w:val="26"/>
        </w:rPr>
        <w:t>küresel çaptaki ortaklıklarını artırdı. İlk olarak GM, Isuzu ve Suzuki arasında otomobil üretimi için bir ortaklık kuruldu. Su</w:t>
      </w:r>
      <w:r w:rsidR="0000393A">
        <w:rPr>
          <w:rFonts w:ascii="Times New Roman" w:hAnsi="Times New Roman" w:cs="Times New Roman"/>
          <w:noProof/>
          <w:sz w:val="26"/>
          <w:szCs w:val="26"/>
        </w:rPr>
        <w:t>zuki’nin efsane modeli Swift</w:t>
      </w:r>
      <w:r w:rsidR="00C347B7">
        <w:rPr>
          <w:rFonts w:ascii="Times New Roman" w:hAnsi="Times New Roman" w:cs="Times New Roman"/>
          <w:noProof/>
          <w:sz w:val="26"/>
          <w:szCs w:val="26"/>
        </w:rPr>
        <w:t>’in</w:t>
      </w:r>
      <w:r w:rsidRPr="00E04E5D">
        <w:rPr>
          <w:rFonts w:ascii="Times New Roman" w:hAnsi="Times New Roman" w:cs="Times New Roman"/>
          <w:noProof/>
          <w:sz w:val="26"/>
          <w:szCs w:val="26"/>
        </w:rPr>
        <w:t xml:space="preserve"> 1983’te 3 kapılı olarak üretilmeye başlanmasının ardından 5 kap</w:t>
      </w:r>
      <w:r w:rsidR="0000393A">
        <w:rPr>
          <w:rFonts w:ascii="Times New Roman" w:hAnsi="Times New Roman" w:cs="Times New Roman"/>
          <w:noProof/>
          <w:sz w:val="26"/>
          <w:szCs w:val="26"/>
        </w:rPr>
        <w:t xml:space="preserve">ı seçeneği de eklendi. </w:t>
      </w:r>
      <w:r w:rsidRPr="00E04E5D">
        <w:rPr>
          <w:rFonts w:ascii="Times New Roman" w:hAnsi="Times New Roman" w:cs="Times New Roman"/>
          <w:noProof/>
          <w:sz w:val="26"/>
          <w:szCs w:val="26"/>
        </w:rPr>
        <w:t>Markanın küçük SUV</w:t>
      </w:r>
      <w:r w:rsidR="005E2CF3">
        <w:rPr>
          <w:rFonts w:ascii="Times New Roman" w:hAnsi="Times New Roman" w:cs="Times New Roman"/>
          <w:noProof/>
          <w:sz w:val="26"/>
          <w:szCs w:val="26"/>
        </w:rPr>
        <w:t>’daki öncü modeli</w:t>
      </w:r>
      <w:r w:rsidRPr="00E04E5D">
        <w:rPr>
          <w:rFonts w:ascii="Times New Roman" w:hAnsi="Times New Roman" w:cs="Times New Roman"/>
          <w:noProof/>
          <w:sz w:val="26"/>
          <w:szCs w:val="26"/>
        </w:rPr>
        <w:t xml:space="preserve"> Vitara ise 1988’de Escudo adıyla 1,6 litrelik motoru ve 4x4 çekişli olarak Japonya’da tanıtıldı. 1990’a gelindiğinde </w:t>
      </w:r>
      <w:r w:rsidRPr="00E04E5D">
        <w:rPr>
          <w:rFonts w:ascii="Times New Roman" w:hAnsi="Times New Roman" w:cs="Times New Roman"/>
          <w:b/>
          <w:bCs/>
          <w:noProof/>
          <w:sz w:val="26"/>
          <w:szCs w:val="26"/>
        </w:rPr>
        <w:t>Suzuki Motor Corporation</w:t>
      </w:r>
      <w:r w:rsidRPr="00E04E5D">
        <w:rPr>
          <w:rFonts w:ascii="Times New Roman" w:hAnsi="Times New Roman" w:cs="Times New Roman"/>
          <w:noProof/>
          <w:sz w:val="26"/>
          <w:szCs w:val="26"/>
        </w:rPr>
        <w:t xml:space="preserve"> yılları başladı. 2002’de dünya genelinde 30 milyon otomobil satışı gerçekleştiren Suzuki, 2003’te Fiat ile ortaklık imzaladı.</w:t>
      </w:r>
    </w:p>
    <w:p w14:paraId="31F8E986" w14:textId="77777777" w:rsidR="00E04E5D" w:rsidRPr="00E04E5D" w:rsidRDefault="00E04E5D" w:rsidP="00E04E5D">
      <w:pPr>
        <w:autoSpaceDE w:val="0"/>
        <w:autoSpaceDN w:val="0"/>
        <w:adjustRightInd w:val="0"/>
        <w:spacing w:after="0" w:line="240" w:lineRule="auto"/>
        <w:jc w:val="both"/>
        <w:rPr>
          <w:rFonts w:ascii="Times New Roman" w:hAnsi="Times New Roman" w:cs="Times New Roman"/>
          <w:noProof/>
          <w:sz w:val="26"/>
          <w:szCs w:val="26"/>
        </w:rPr>
      </w:pPr>
    </w:p>
    <w:p w14:paraId="35239684" w14:textId="08D163EC" w:rsidR="00E04E5D" w:rsidRPr="00E04E5D" w:rsidRDefault="00E04E5D" w:rsidP="00E04E5D">
      <w:pPr>
        <w:autoSpaceDE w:val="0"/>
        <w:autoSpaceDN w:val="0"/>
        <w:adjustRightInd w:val="0"/>
        <w:spacing w:after="0" w:line="240" w:lineRule="auto"/>
        <w:jc w:val="both"/>
        <w:rPr>
          <w:rFonts w:ascii="Times New Roman" w:hAnsi="Times New Roman" w:cs="Times New Roman"/>
          <w:noProof/>
          <w:sz w:val="26"/>
          <w:szCs w:val="26"/>
        </w:rPr>
      </w:pPr>
      <w:r w:rsidRPr="00E04E5D">
        <w:rPr>
          <w:rFonts w:ascii="Times New Roman" w:hAnsi="Times New Roman" w:cs="Times New Roman"/>
          <w:noProof/>
          <w:sz w:val="26"/>
          <w:szCs w:val="26"/>
        </w:rPr>
        <w:t xml:space="preserve">2010’lu yıllar ise Toyota ile yapılan ve giderek kapsamı genişleyen işbirliklerine şahitlik etti. 2016 yılında başlayan bu ortak hareket, Suzuki’nin Hindistan’daki Gujarat fabrikasını açması ve Toyota ile geleceğe yönelik iş ortaklığı mutabakatın imzalanmasıyla devam etti. 2018 yılında her iki şirket, Hindistan’da hibrit ve diğer araçların karşılıklı tedariki için anlaştı. Bir yıl sonra ise sermaye ortaklığı anlaşması imzalandı. </w:t>
      </w:r>
    </w:p>
    <w:p w14:paraId="01AA8D50" w14:textId="77777777" w:rsidR="00E04E5D" w:rsidRPr="00E04E5D" w:rsidRDefault="00E04E5D" w:rsidP="00E04E5D">
      <w:pPr>
        <w:autoSpaceDE w:val="0"/>
        <w:autoSpaceDN w:val="0"/>
        <w:adjustRightInd w:val="0"/>
        <w:spacing w:after="0" w:line="240" w:lineRule="auto"/>
        <w:jc w:val="both"/>
        <w:rPr>
          <w:rFonts w:ascii="Times New Roman" w:hAnsi="Times New Roman" w:cs="Times New Roman"/>
          <w:noProof/>
          <w:sz w:val="26"/>
          <w:szCs w:val="26"/>
        </w:rPr>
      </w:pPr>
    </w:p>
    <w:p w14:paraId="06FBE80B" w14:textId="4F8C30C0" w:rsidR="00E04E5D" w:rsidRPr="00E04E5D" w:rsidRDefault="00745131" w:rsidP="00E04E5D">
      <w:pPr>
        <w:autoSpaceDE w:val="0"/>
        <w:autoSpaceDN w:val="0"/>
        <w:adjustRightInd w:val="0"/>
        <w:spacing w:after="0" w:line="240" w:lineRule="auto"/>
        <w:jc w:val="both"/>
        <w:rPr>
          <w:rFonts w:ascii="Times New Roman" w:hAnsi="Times New Roman" w:cs="Times New Roman"/>
          <w:b/>
          <w:bCs/>
          <w:noProof/>
          <w:sz w:val="26"/>
          <w:szCs w:val="26"/>
        </w:rPr>
      </w:pPr>
      <w:r>
        <w:rPr>
          <w:rFonts w:ascii="Times New Roman" w:hAnsi="Times New Roman" w:cs="Times New Roman"/>
          <w:b/>
          <w:bCs/>
          <w:noProof/>
          <w:sz w:val="26"/>
          <w:szCs w:val="26"/>
        </w:rPr>
        <w:t>Öncü motosikletler</w:t>
      </w:r>
      <w:r w:rsidR="00A72EFC">
        <w:rPr>
          <w:rFonts w:ascii="Times New Roman" w:hAnsi="Times New Roman" w:cs="Times New Roman"/>
          <w:b/>
          <w:bCs/>
          <w:noProof/>
          <w:sz w:val="26"/>
          <w:szCs w:val="26"/>
        </w:rPr>
        <w:t xml:space="preserve"> Suzuki’de</w:t>
      </w:r>
    </w:p>
    <w:p w14:paraId="0901A766" w14:textId="77777777" w:rsidR="00E04E5D" w:rsidRPr="00E04E5D" w:rsidRDefault="00E04E5D" w:rsidP="00E04E5D">
      <w:pPr>
        <w:autoSpaceDE w:val="0"/>
        <w:autoSpaceDN w:val="0"/>
        <w:adjustRightInd w:val="0"/>
        <w:spacing w:after="0" w:line="240" w:lineRule="auto"/>
        <w:jc w:val="both"/>
        <w:rPr>
          <w:rFonts w:ascii="Times New Roman" w:hAnsi="Times New Roman" w:cs="Times New Roman"/>
          <w:noProof/>
          <w:sz w:val="26"/>
          <w:szCs w:val="26"/>
        </w:rPr>
      </w:pPr>
    </w:p>
    <w:p w14:paraId="1F7F9D68" w14:textId="7C10827C" w:rsidR="00E04E5D" w:rsidRPr="00E04E5D" w:rsidRDefault="00E04E5D" w:rsidP="00E04E5D">
      <w:pPr>
        <w:autoSpaceDE w:val="0"/>
        <w:autoSpaceDN w:val="0"/>
        <w:adjustRightInd w:val="0"/>
        <w:spacing w:after="0" w:line="240" w:lineRule="auto"/>
        <w:jc w:val="both"/>
        <w:rPr>
          <w:rFonts w:ascii="Times New Roman" w:hAnsi="Times New Roman" w:cs="Times New Roman"/>
          <w:noProof/>
          <w:sz w:val="26"/>
          <w:szCs w:val="26"/>
        </w:rPr>
      </w:pPr>
      <w:r w:rsidRPr="00E04E5D">
        <w:rPr>
          <w:rFonts w:ascii="Times New Roman" w:hAnsi="Times New Roman" w:cs="Times New Roman"/>
          <w:noProof/>
          <w:sz w:val="26"/>
          <w:szCs w:val="26"/>
        </w:rPr>
        <w:t xml:space="preserve">1952 yılında motosiklet üretimine Power Free isimli 2 zamanlı 36 cc’lik bisiklet motor ile başlayan Suzuki, 60 cc’lik Diamond Free motorunu 1953’te pazara sundu. Motosiklet üretimi sürerken 60’lı yıllarda motorsporları dünyasına da adım atan Suzuki, Man Adası TT şampiyonasının 50 cc motosiklet klasmanını yarışçı Mitsuo Ito ile kazandı. 1999’da hız rekoru kıran Suzuki GSX 1300R Hayabusa gibi modellerle markanın motosiklet üretimi 40 milyonu aştı. 2002’de Burgman serisinden Skywave 650, 2012’de e-Let’s elektrikli scooter, 2018’de yeni Katana ve 2019’da pazara sunulan V-Strom 1050 modelleriyle Suzuki motosiklet yelpazesi genişlemesini sürdürdü. </w:t>
      </w:r>
    </w:p>
    <w:p w14:paraId="414BDA30" w14:textId="2EF1233E" w:rsidR="00E04E5D" w:rsidRDefault="00E04E5D" w:rsidP="00E04E5D">
      <w:pPr>
        <w:autoSpaceDE w:val="0"/>
        <w:autoSpaceDN w:val="0"/>
        <w:adjustRightInd w:val="0"/>
        <w:spacing w:after="0" w:line="240" w:lineRule="auto"/>
        <w:rPr>
          <w:rFonts w:ascii="Times New Roman" w:hAnsi="Times New Roman" w:cs="Times New Roman"/>
          <w:noProof/>
          <w:sz w:val="26"/>
          <w:szCs w:val="26"/>
        </w:rPr>
      </w:pPr>
    </w:p>
    <w:p w14:paraId="73E1D285" w14:textId="61C6F8D5" w:rsidR="00A72EFC" w:rsidRPr="00A72EFC" w:rsidRDefault="00A72EFC" w:rsidP="00E04E5D">
      <w:pPr>
        <w:autoSpaceDE w:val="0"/>
        <w:autoSpaceDN w:val="0"/>
        <w:adjustRightInd w:val="0"/>
        <w:spacing w:after="0" w:line="240" w:lineRule="auto"/>
        <w:rPr>
          <w:rFonts w:ascii="Times New Roman" w:hAnsi="Times New Roman" w:cs="Times New Roman"/>
          <w:b/>
          <w:bCs/>
          <w:noProof/>
          <w:sz w:val="26"/>
          <w:szCs w:val="26"/>
        </w:rPr>
      </w:pPr>
      <w:r w:rsidRPr="00A72EFC">
        <w:rPr>
          <w:rFonts w:ascii="Times New Roman" w:hAnsi="Times New Roman" w:cs="Times New Roman"/>
          <w:b/>
          <w:bCs/>
          <w:noProof/>
          <w:sz w:val="26"/>
          <w:szCs w:val="26"/>
        </w:rPr>
        <w:t>Deniz motorları</w:t>
      </w:r>
      <w:r>
        <w:rPr>
          <w:rFonts w:ascii="Times New Roman" w:hAnsi="Times New Roman" w:cs="Times New Roman"/>
          <w:b/>
          <w:bCs/>
          <w:noProof/>
          <w:sz w:val="26"/>
          <w:szCs w:val="26"/>
        </w:rPr>
        <w:t xml:space="preserve"> pazarının dinamosu</w:t>
      </w:r>
    </w:p>
    <w:p w14:paraId="04AB5EDA" w14:textId="77777777" w:rsidR="005E2CF3" w:rsidRDefault="005E2CF3" w:rsidP="00E04E5D">
      <w:pPr>
        <w:autoSpaceDE w:val="0"/>
        <w:autoSpaceDN w:val="0"/>
        <w:adjustRightInd w:val="0"/>
        <w:spacing w:after="0" w:line="240" w:lineRule="auto"/>
        <w:rPr>
          <w:rFonts w:ascii="Times New Roman" w:hAnsi="Times New Roman" w:cs="Times New Roman"/>
          <w:b/>
          <w:bCs/>
          <w:noProof/>
          <w:sz w:val="26"/>
          <w:szCs w:val="26"/>
        </w:rPr>
      </w:pPr>
    </w:p>
    <w:p w14:paraId="213A4B5E" w14:textId="206AD9D1" w:rsidR="005E2CF3" w:rsidRPr="00E04E5D" w:rsidRDefault="005E2CF3" w:rsidP="005E2CF3">
      <w:pPr>
        <w:autoSpaceDE w:val="0"/>
        <w:autoSpaceDN w:val="0"/>
        <w:adjustRightInd w:val="0"/>
        <w:spacing w:after="0" w:line="240" w:lineRule="auto"/>
        <w:jc w:val="both"/>
        <w:rPr>
          <w:rFonts w:ascii="Times New Roman" w:hAnsi="Times New Roman" w:cs="Times New Roman"/>
          <w:noProof/>
          <w:sz w:val="26"/>
          <w:szCs w:val="26"/>
        </w:rPr>
      </w:pPr>
      <w:r w:rsidRPr="00E04E5D">
        <w:rPr>
          <w:rFonts w:ascii="Times New Roman" w:hAnsi="Times New Roman" w:cs="Times New Roman"/>
          <w:noProof/>
          <w:sz w:val="26"/>
          <w:szCs w:val="26"/>
        </w:rPr>
        <w:lastRenderedPageBreak/>
        <w:t>Kara taşıtlarının yanında deniz motorları pazarının da küresel ölçekli isimleri arasında bulunan Suzuki, ilk olarak 1965 yılında 5,5 HP gücünde 2 zamanlı D55 model dıştan takmalı deniz motoru</w:t>
      </w:r>
      <w:r>
        <w:rPr>
          <w:rFonts w:ascii="Times New Roman" w:hAnsi="Times New Roman" w:cs="Times New Roman"/>
          <w:noProof/>
          <w:sz w:val="26"/>
          <w:szCs w:val="26"/>
        </w:rPr>
        <w:t>n</w:t>
      </w:r>
      <w:r w:rsidRPr="00E04E5D">
        <w:rPr>
          <w:rFonts w:ascii="Times New Roman" w:hAnsi="Times New Roman" w:cs="Times New Roman"/>
          <w:noProof/>
          <w:sz w:val="26"/>
          <w:szCs w:val="26"/>
        </w:rPr>
        <w:t>u üretti. 2017 yılında ters yönde de dönen pervaneli model DF350A sınfının öncüsü olurken S17 ise 2019 yılında Japonya Yılın Teknesi yarışmasında “En İyi Balıkçı Teknesi” ödülünü kazandı.</w:t>
      </w:r>
    </w:p>
    <w:p w14:paraId="16AA603A" w14:textId="77777777" w:rsidR="005E2CF3" w:rsidRPr="00E04E5D" w:rsidRDefault="005E2CF3" w:rsidP="00E04E5D">
      <w:pPr>
        <w:autoSpaceDE w:val="0"/>
        <w:autoSpaceDN w:val="0"/>
        <w:adjustRightInd w:val="0"/>
        <w:spacing w:after="0" w:line="240" w:lineRule="auto"/>
        <w:rPr>
          <w:rFonts w:ascii="Times New Roman" w:hAnsi="Times New Roman" w:cs="Times New Roman"/>
          <w:b/>
          <w:bCs/>
          <w:noProof/>
          <w:sz w:val="26"/>
          <w:szCs w:val="26"/>
        </w:rPr>
      </w:pPr>
    </w:p>
    <w:p w14:paraId="01235D10" w14:textId="77777777" w:rsidR="00E04E5D" w:rsidRPr="00E04E5D" w:rsidRDefault="00E04E5D" w:rsidP="00E04E5D">
      <w:pPr>
        <w:autoSpaceDE w:val="0"/>
        <w:autoSpaceDN w:val="0"/>
        <w:adjustRightInd w:val="0"/>
        <w:spacing w:after="0" w:line="240" w:lineRule="auto"/>
        <w:jc w:val="both"/>
        <w:rPr>
          <w:rFonts w:ascii="Times New Roman" w:hAnsi="Times New Roman" w:cs="Times New Roman"/>
          <w:noProof/>
          <w:sz w:val="26"/>
          <w:szCs w:val="26"/>
        </w:rPr>
      </w:pPr>
    </w:p>
    <w:p w14:paraId="13C6B1E9" w14:textId="35BA60D8" w:rsidR="00AA47E5" w:rsidRPr="00E04E5D" w:rsidRDefault="00AA47E5" w:rsidP="00E04E5D">
      <w:pPr>
        <w:rPr>
          <w:rFonts w:ascii="Times New Roman" w:hAnsi="Times New Roman" w:cs="Times New Roman"/>
          <w:noProof/>
          <w:sz w:val="26"/>
          <w:szCs w:val="26"/>
        </w:rPr>
      </w:pPr>
    </w:p>
    <w:sectPr w:rsidR="00AA47E5" w:rsidRPr="00E04E5D" w:rsidSect="00B9153E">
      <w:headerReference w:type="default" r:id="rId10"/>
      <w:footerReference w:type="default" r:id="rId11"/>
      <w:pgSz w:w="11906" w:h="16838"/>
      <w:pgMar w:top="142" w:right="1134" w:bottom="42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7C944" w14:textId="77777777" w:rsidR="00786391" w:rsidRDefault="00786391" w:rsidP="00A32CF2">
      <w:pPr>
        <w:spacing w:after="0" w:line="240" w:lineRule="auto"/>
      </w:pPr>
      <w:r>
        <w:separator/>
      </w:r>
    </w:p>
  </w:endnote>
  <w:endnote w:type="continuationSeparator" w:id="0">
    <w:p w14:paraId="412941A2" w14:textId="77777777" w:rsidR="00786391" w:rsidRDefault="00786391" w:rsidP="00A32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0730A" w14:textId="3E340D02" w:rsidR="009153C2" w:rsidRDefault="00AF54B2">
    <w:pPr>
      <w:pStyle w:val="AltBilgi"/>
    </w:pPr>
    <w:r>
      <w:rPr>
        <w:noProof/>
        <w:lang w:eastAsia="tr-TR"/>
      </w:rPr>
      <w:drawing>
        <wp:anchor distT="0" distB="0" distL="114300" distR="114300" simplePos="0" relativeHeight="251661312" behindDoc="0" locked="0" layoutInCell="1" allowOverlap="1" wp14:anchorId="6DE3D7EC" wp14:editId="5B30024B">
          <wp:simplePos x="0" y="0"/>
          <wp:positionH relativeFrom="column">
            <wp:posOffset>-900430</wp:posOffset>
          </wp:positionH>
          <wp:positionV relativeFrom="paragraph">
            <wp:posOffset>-560070</wp:posOffset>
          </wp:positionV>
          <wp:extent cx="7636510" cy="1177290"/>
          <wp:effectExtent l="0" t="0" r="0" b="0"/>
          <wp:wrapTopAndBottom/>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_antetli-3.png"/>
                  <pic:cNvPicPr/>
                </pic:nvPicPr>
                <pic:blipFill rotWithShape="1">
                  <a:blip r:embed="rId1">
                    <a:extLst>
                      <a:ext uri="{28A0092B-C50C-407E-A947-70E740481C1C}">
                        <a14:useLocalDpi xmlns:a14="http://schemas.microsoft.com/office/drawing/2010/main" val="0"/>
                      </a:ext>
                    </a:extLst>
                  </a:blip>
                  <a:srcRect t="38320"/>
                  <a:stretch/>
                </pic:blipFill>
                <pic:spPr bwMode="auto">
                  <a:xfrm>
                    <a:off x="0" y="0"/>
                    <a:ext cx="7636510" cy="1177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53C2">
      <w:tab/>
    </w:r>
    <w:r w:rsidR="009153C2">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F3774" w14:textId="77777777" w:rsidR="00786391" w:rsidRDefault="00786391" w:rsidP="00A32CF2">
      <w:pPr>
        <w:spacing w:after="0" w:line="240" w:lineRule="auto"/>
      </w:pPr>
      <w:r>
        <w:separator/>
      </w:r>
    </w:p>
  </w:footnote>
  <w:footnote w:type="continuationSeparator" w:id="0">
    <w:p w14:paraId="49B8F3E9" w14:textId="77777777" w:rsidR="00786391" w:rsidRDefault="00786391" w:rsidP="00A32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57100" w14:textId="0DBC80D4" w:rsidR="00AF54B2" w:rsidRDefault="00AF54B2" w:rsidP="00AF54B2">
    <w:pPr>
      <w:pStyle w:val="stBilgi"/>
      <w:jc w:val="both"/>
    </w:pPr>
    <w:r>
      <w:rPr>
        <w:noProof/>
        <w:lang w:eastAsia="tr-TR"/>
      </w:rPr>
      <w:drawing>
        <wp:anchor distT="0" distB="0" distL="114300" distR="114300" simplePos="0" relativeHeight="251660288" behindDoc="0" locked="0" layoutInCell="1" allowOverlap="1" wp14:anchorId="13A7011C" wp14:editId="1BC2F982">
          <wp:simplePos x="0" y="0"/>
          <wp:positionH relativeFrom="column">
            <wp:posOffset>-593329</wp:posOffset>
          </wp:positionH>
          <wp:positionV relativeFrom="paragraph">
            <wp:posOffset>-480456</wp:posOffset>
          </wp:positionV>
          <wp:extent cx="7264400" cy="1581150"/>
          <wp:effectExtent l="0" t="0" r="0" b="6350"/>
          <wp:wrapThrough wrapText="bothSides">
            <wp:wrapPolygon edited="0">
              <wp:start x="0" y="0"/>
              <wp:lineTo x="0" y="21513"/>
              <wp:lineTo x="21562" y="21513"/>
              <wp:lineTo x="21562" y="0"/>
              <wp:lineTo x="0" y="0"/>
            </wp:wrapPolygon>
          </wp:wrapThrough>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_antetli-2.jpg"/>
                  <pic:cNvPicPr/>
                </pic:nvPicPr>
                <pic:blipFill>
                  <a:blip r:embed="rId1">
                    <a:extLst>
                      <a:ext uri="{28A0092B-C50C-407E-A947-70E740481C1C}">
                        <a14:useLocalDpi xmlns:a14="http://schemas.microsoft.com/office/drawing/2010/main" val="0"/>
                      </a:ext>
                    </a:extLst>
                  </a:blip>
                  <a:stretch>
                    <a:fillRect/>
                  </a:stretch>
                </pic:blipFill>
                <pic:spPr>
                  <a:xfrm>
                    <a:off x="0" y="0"/>
                    <a:ext cx="7264400" cy="1581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465EF"/>
    <w:multiLevelType w:val="hybridMultilevel"/>
    <w:tmpl w:val="889C6090"/>
    <w:lvl w:ilvl="0" w:tplc="E15C19FE">
      <w:start w:val="1"/>
      <w:numFmt w:val="bullet"/>
      <w:lvlText w:val="•"/>
      <w:lvlJc w:val="left"/>
      <w:pPr>
        <w:tabs>
          <w:tab w:val="num" w:pos="720"/>
        </w:tabs>
        <w:ind w:left="720" w:hanging="360"/>
      </w:pPr>
      <w:rPr>
        <w:rFonts w:ascii="Arial" w:hAnsi="Arial" w:hint="default"/>
      </w:rPr>
    </w:lvl>
    <w:lvl w:ilvl="1" w:tplc="9B70ACD0" w:tentative="1">
      <w:start w:val="1"/>
      <w:numFmt w:val="bullet"/>
      <w:lvlText w:val="•"/>
      <w:lvlJc w:val="left"/>
      <w:pPr>
        <w:tabs>
          <w:tab w:val="num" w:pos="1440"/>
        </w:tabs>
        <w:ind w:left="1440" w:hanging="360"/>
      </w:pPr>
      <w:rPr>
        <w:rFonts w:ascii="Arial" w:hAnsi="Arial" w:hint="default"/>
      </w:rPr>
    </w:lvl>
    <w:lvl w:ilvl="2" w:tplc="42702DB6" w:tentative="1">
      <w:start w:val="1"/>
      <w:numFmt w:val="bullet"/>
      <w:lvlText w:val="•"/>
      <w:lvlJc w:val="left"/>
      <w:pPr>
        <w:tabs>
          <w:tab w:val="num" w:pos="2160"/>
        </w:tabs>
        <w:ind w:left="2160" w:hanging="360"/>
      </w:pPr>
      <w:rPr>
        <w:rFonts w:ascii="Arial" w:hAnsi="Arial" w:hint="default"/>
      </w:rPr>
    </w:lvl>
    <w:lvl w:ilvl="3" w:tplc="00168C28" w:tentative="1">
      <w:start w:val="1"/>
      <w:numFmt w:val="bullet"/>
      <w:lvlText w:val="•"/>
      <w:lvlJc w:val="left"/>
      <w:pPr>
        <w:tabs>
          <w:tab w:val="num" w:pos="2880"/>
        </w:tabs>
        <w:ind w:left="2880" w:hanging="360"/>
      </w:pPr>
      <w:rPr>
        <w:rFonts w:ascii="Arial" w:hAnsi="Arial" w:hint="default"/>
      </w:rPr>
    </w:lvl>
    <w:lvl w:ilvl="4" w:tplc="7834FEB6" w:tentative="1">
      <w:start w:val="1"/>
      <w:numFmt w:val="bullet"/>
      <w:lvlText w:val="•"/>
      <w:lvlJc w:val="left"/>
      <w:pPr>
        <w:tabs>
          <w:tab w:val="num" w:pos="3600"/>
        </w:tabs>
        <w:ind w:left="3600" w:hanging="360"/>
      </w:pPr>
      <w:rPr>
        <w:rFonts w:ascii="Arial" w:hAnsi="Arial" w:hint="default"/>
      </w:rPr>
    </w:lvl>
    <w:lvl w:ilvl="5" w:tplc="17381194" w:tentative="1">
      <w:start w:val="1"/>
      <w:numFmt w:val="bullet"/>
      <w:lvlText w:val="•"/>
      <w:lvlJc w:val="left"/>
      <w:pPr>
        <w:tabs>
          <w:tab w:val="num" w:pos="4320"/>
        </w:tabs>
        <w:ind w:left="4320" w:hanging="360"/>
      </w:pPr>
      <w:rPr>
        <w:rFonts w:ascii="Arial" w:hAnsi="Arial" w:hint="default"/>
      </w:rPr>
    </w:lvl>
    <w:lvl w:ilvl="6" w:tplc="AFA4C51E" w:tentative="1">
      <w:start w:val="1"/>
      <w:numFmt w:val="bullet"/>
      <w:lvlText w:val="•"/>
      <w:lvlJc w:val="left"/>
      <w:pPr>
        <w:tabs>
          <w:tab w:val="num" w:pos="5040"/>
        </w:tabs>
        <w:ind w:left="5040" w:hanging="360"/>
      </w:pPr>
      <w:rPr>
        <w:rFonts w:ascii="Arial" w:hAnsi="Arial" w:hint="default"/>
      </w:rPr>
    </w:lvl>
    <w:lvl w:ilvl="7" w:tplc="8E54CC82" w:tentative="1">
      <w:start w:val="1"/>
      <w:numFmt w:val="bullet"/>
      <w:lvlText w:val="•"/>
      <w:lvlJc w:val="left"/>
      <w:pPr>
        <w:tabs>
          <w:tab w:val="num" w:pos="5760"/>
        </w:tabs>
        <w:ind w:left="5760" w:hanging="360"/>
      </w:pPr>
      <w:rPr>
        <w:rFonts w:ascii="Arial" w:hAnsi="Arial" w:hint="default"/>
      </w:rPr>
    </w:lvl>
    <w:lvl w:ilvl="8" w:tplc="2108A66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6A2E17"/>
    <w:multiLevelType w:val="hybridMultilevel"/>
    <w:tmpl w:val="BFC69A76"/>
    <w:lvl w:ilvl="0" w:tplc="2A24156A">
      <w:start w:val="1"/>
      <w:numFmt w:val="bullet"/>
      <w:lvlText w:val="•"/>
      <w:lvlJc w:val="left"/>
      <w:pPr>
        <w:tabs>
          <w:tab w:val="num" w:pos="720"/>
        </w:tabs>
        <w:ind w:left="720" w:hanging="360"/>
      </w:pPr>
      <w:rPr>
        <w:rFonts w:ascii="Arial" w:hAnsi="Arial" w:hint="default"/>
      </w:rPr>
    </w:lvl>
    <w:lvl w:ilvl="1" w:tplc="F530B9B8" w:tentative="1">
      <w:start w:val="1"/>
      <w:numFmt w:val="bullet"/>
      <w:lvlText w:val="•"/>
      <w:lvlJc w:val="left"/>
      <w:pPr>
        <w:tabs>
          <w:tab w:val="num" w:pos="1440"/>
        </w:tabs>
        <w:ind w:left="1440" w:hanging="360"/>
      </w:pPr>
      <w:rPr>
        <w:rFonts w:ascii="Arial" w:hAnsi="Arial" w:hint="default"/>
      </w:rPr>
    </w:lvl>
    <w:lvl w:ilvl="2" w:tplc="6ED2CB40" w:tentative="1">
      <w:start w:val="1"/>
      <w:numFmt w:val="bullet"/>
      <w:lvlText w:val="•"/>
      <w:lvlJc w:val="left"/>
      <w:pPr>
        <w:tabs>
          <w:tab w:val="num" w:pos="2160"/>
        </w:tabs>
        <w:ind w:left="2160" w:hanging="360"/>
      </w:pPr>
      <w:rPr>
        <w:rFonts w:ascii="Arial" w:hAnsi="Arial" w:hint="default"/>
      </w:rPr>
    </w:lvl>
    <w:lvl w:ilvl="3" w:tplc="F0B6293A" w:tentative="1">
      <w:start w:val="1"/>
      <w:numFmt w:val="bullet"/>
      <w:lvlText w:val="•"/>
      <w:lvlJc w:val="left"/>
      <w:pPr>
        <w:tabs>
          <w:tab w:val="num" w:pos="2880"/>
        </w:tabs>
        <w:ind w:left="2880" w:hanging="360"/>
      </w:pPr>
      <w:rPr>
        <w:rFonts w:ascii="Arial" w:hAnsi="Arial" w:hint="default"/>
      </w:rPr>
    </w:lvl>
    <w:lvl w:ilvl="4" w:tplc="D8D063FA" w:tentative="1">
      <w:start w:val="1"/>
      <w:numFmt w:val="bullet"/>
      <w:lvlText w:val="•"/>
      <w:lvlJc w:val="left"/>
      <w:pPr>
        <w:tabs>
          <w:tab w:val="num" w:pos="3600"/>
        </w:tabs>
        <w:ind w:left="3600" w:hanging="360"/>
      </w:pPr>
      <w:rPr>
        <w:rFonts w:ascii="Arial" w:hAnsi="Arial" w:hint="default"/>
      </w:rPr>
    </w:lvl>
    <w:lvl w:ilvl="5" w:tplc="E46E0D8E" w:tentative="1">
      <w:start w:val="1"/>
      <w:numFmt w:val="bullet"/>
      <w:lvlText w:val="•"/>
      <w:lvlJc w:val="left"/>
      <w:pPr>
        <w:tabs>
          <w:tab w:val="num" w:pos="4320"/>
        </w:tabs>
        <w:ind w:left="4320" w:hanging="360"/>
      </w:pPr>
      <w:rPr>
        <w:rFonts w:ascii="Arial" w:hAnsi="Arial" w:hint="default"/>
      </w:rPr>
    </w:lvl>
    <w:lvl w:ilvl="6" w:tplc="5EB24DEE" w:tentative="1">
      <w:start w:val="1"/>
      <w:numFmt w:val="bullet"/>
      <w:lvlText w:val="•"/>
      <w:lvlJc w:val="left"/>
      <w:pPr>
        <w:tabs>
          <w:tab w:val="num" w:pos="5040"/>
        </w:tabs>
        <w:ind w:left="5040" w:hanging="360"/>
      </w:pPr>
      <w:rPr>
        <w:rFonts w:ascii="Arial" w:hAnsi="Arial" w:hint="default"/>
      </w:rPr>
    </w:lvl>
    <w:lvl w:ilvl="7" w:tplc="384C3478" w:tentative="1">
      <w:start w:val="1"/>
      <w:numFmt w:val="bullet"/>
      <w:lvlText w:val="•"/>
      <w:lvlJc w:val="left"/>
      <w:pPr>
        <w:tabs>
          <w:tab w:val="num" w:pos="5760"/>
        </w:tabs>
        <w:ind w:left="5760" w:hanging="360"/>
      </w:pPr>
      <w:rPr>
        <w:rFonts w:ascii="Arial" w:hAnsi="Arial" w:hint="default"/>
      </w:rPr>
    </w:lvl>
    <w:lvl w:ilvl="8" w:tplc="379825F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B2904A7"/>
    <w:multiLevelType w:val="hybridMultilevel"/>
    <w:tmpl w:val="406AB734"/>
    <w:lvl w:ilvl="0" w:tplc="EA429B1E">
      <w:start w:val="1"/>
      <w:numFmt w:val="bullet"/>
      <w:lvlText w:val="•"/>
      <w:lvlJc w:val="left"/>
      <w:pPr>
        <w:tabs>
          <w:tab w:val="num" w:pos="720"/>
        </w:tabs>
        <w:ind w:left="720" w:hanging="360"/>
      </w:pPr>
      <w:rPr>
        <w:rFonts w:ascii="Arial" w:hAnsi="Arial" w:hint="default"/>
      </w:rPr>
    </w:lvl>
    <w:lvl w:ilvl="1" w:tplc="5518FCDC" w:tentative="1">
      <w:start w:val="1"/>
      <w:numFmt w:val="bullet"/>
      <w:lvlText w:val="•"/>
      <w:lvlJc w:val="left"/>
      <w:pPr>
        <w:tabs>
          <w:tab w:val="num" w:pos="1440"/>
        </w:tabs>
        <w:ind w:left="1440" w:hanging="360"/>
      </w:pPr>
      <w:rPr>
        <w:rFonts w:ascii="Arial" w:hAnsi="Arial" w:hint="default"/>
      </w:rPr>
    </w:lvl>
    <w:lvl w:ilvl="2" w:tplc="30CED3A4" w:tentative="1">
      <w:start w:val="1"/>
      <w:numFmt w:val="bullet"/>
      <w:lvlText w:val="•"/>
      <w:lvlJc w:val="left"/>
      <w:pPr>
        <w:tabs>
          <w:tab w:val="num" w:pos="2160"/>
        </w:tabs>
        <w:ind w:left="2160" w:hanging="360"/>
      </w:pPr>
      <w:rPr>
        <w:rFonts w:ascii="Arial" w:hAnsi="Arial" w:hint="default"/>
      </w:rPr>
    </w:lvl>
    <w:lvl w:ilvl="3" w:tplc="C1FC5864" w:tentative="1">
      <w:start w:val="1"/>
      <w:numFmt w:val="bullet"/>
      <w:lvlText w:val="•"/>
      <w:lvlJc w:val="left"/>
      <w:pPr>
        <w:tabs>
          <w:tab w:val="num" w:pos="2880"/>
        </w:tabs>
        <w:ind w:left="2880" w:hanging="360"/>
      </w:pPr>
      <w:rPr>
        <w:rFonts w:ascii="Arial" w:hAnsi="Arial" w:hint="default"/>
      </w:rPr>
    </w:lvl>
    <w:lvl w:ilvl="4" w:tplc="7CF2D330" w:tentative="1">
      <w:start w:val="1"/>
      <w:numFmt w:val="bullet"/>
      <w:lvlText w:val="•"/>
      <w:lvlJc w:val="left"/>
      <w:pPr>
        <w:tabs>
          <w:tab w:val="num" w:pos="3600"/>
        </w:tabs>
        <w:ind w:left="3600" w:hanging="360"/>
      </w:pPr>
      <w:rPr>
        <w:rFonts w:ascii="Arial" w:hAnsi="Arial" w:hint="default"/>
      </w:rPr>
    </w:lvl>
    <w:lvl w:ilvl="5" w:tplc="5E44C18C" w:tentative="1">
      <w:start w:val="1"/>
      <w:numFmt w:val="bullet"/>
      <w:lvlText w:val="•"/>
      <w:lvlJc w:val="left"/>
      <w:pPr>
        <w:tabs>
          <w:tab w:val="num" w:pos="4320"/>
        </w:tabs>
        <w:ind w:left="4320" w:hanging="360"/>
      </w:pPr>
      <w:rPr>
        <w:rFonts w:ascii="Arial" w:hAnsi="Arial" w:hint="default"/>
      </w:rPr>
    </w:lvl>
    <w:lvl w:ilvl="6" w:tplc="C2801BBC" w:tentative="1">
      <w:start w:val="1"/>
      <w:numFmt w:val="bullet"/>
      <w:lvlText w:val="•"/>
      <w:lvlJc w:val="left"/>
      <w:pPr>
        <w:tabs>
          <w:tab w:val="num" w:pos="5040"/>
        </w:tabs>
        <w:ind w:left="5040" w:hanging="360"/>
      </w:pPr>
      <w:rPr>
        <w:rFonts w:ascii="Arial" w:hAnsi="Arial" w:hint="default"/>
      </w:rPr>
    </w:lvl>
    <w:lvl w:ilvl="7" w:tplc="400218D0" w:tentative="1">
      <w:start w:val="1"/>
      <w:numFmt w:val="bullet"/>
      <w:lvlText w:val="•"/>
      <w:lvlJc w:val="left"/>
      <w:pPr>
        <w:tabs>
          <w:tab w:val="num" w:pos="5760"/>
        </w:tabs>
        <w:ind w:left="5760" w:hanging="360"/>
      </w:pPr>
      <w:rPr>
        <w:rFonts w:ascii="Arial" w:hAnsi="Arial" w:hint="default"/>
      </w:rPr>
    </w:lvl>
    <w:lvl w:ilvl="8" w:tplc="3B98BC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D506E72"/>
    <w:multiLevelType w:val="hybridMultilevel"/>
    <w:tmpl w:val="9AFEAFC0"/>
    <w:lvl w:ilvl="0" w:tplc="CAE0A0B2">
      <w:start w:val="1"/>
      <w:numFmt w:val="bullet"/>
      <w:lvlText w:val="•"/>
      <w:lvlJc w:val="left"/>
      <w:pPr>
        <w:tabs>
          <w:tab w:val="num" w:pos="720"/>
        </w:tabs>
        <w:ind w:left="720" w:hanging="360"/>
      </w:pPr>
      <w:rPr>
        <w:rFonts w:ascii="Arial" w:hAnsi="Arial" w:hint="default"/>
      </w:rPr>
    </w:lvl>
    <w:lvl w:ilvl="1" w:tplc="616CF27E" w:tentative="1">
      <w:start w:val="1"/>
      <w:numFmt w:val="bullet"/>
      <w:lvlText w:val="•"/>
      <w:lvlJc w:val="left"/>
      <w:pPr>
        <w:tabs>
          <w:tab w:val="num" w:pos="1440"/>
        </w:tabs>
        <w:ind w:left="1440" w:hanging="360"/>
      </w:pPr>
      <w:rPr>
        <w:rFonts w:ascii="Arial" w:hAnsi="Arial" w:hint="default"/>
      </w:rPr>
    </w:lvl>
    <w:lvl w:ilvl="2" w:tplc="76E4A03E" w:tentative="1">
      <w:start w:val="1"/>
      <w:numFmt w:val="bullet"/>
      <w:lvlText w:val="•"/>
      <w:lvlJc w:val="left"/>
      <w:pPr>
        <w:tabs>
          <w:tab w:val="num" w:pos="2160"/>
        </w:tabs>
        <w:ind w:left="2160" w:hanging="360"/>
      </w:pPr>
      <w:rPr>
        <w:rFonts w:ascii="Arial" w:hAnsi="Arial" w:hint="default"/>
      </w:rPr>
    </w:lvl>
    <w:lvl w:ilvl="3" w:tplc="F45AB548" w:tentative="1">
      <w:start w:val="1"/>
      <w:numFmt w:val="bullet"/>
      <w:lvlText w:val="•"/>
      <w:lvlJc w:val="left"/>
      <w:pPr>
        <w:tabs>
          <w:tab w:val="num" w:pos="2880"/>
        </w:tabs>
        <w:ind w:left="2880" w:hanging="360"/>
      </w:pPr>
      <w:rPr>
        <w:rFonts w:ascii="Arial" w:hAnsi="Arial" w:hint="default"/>
      </w:rPr>
    </w:lvl>
    <w:lvl w:ilvl="4" w:tplc="17382E5E" w:tentative="1">
      <w:start w:val="1"/>
      <w:numFmt w:val="bullet"/>
      <w:lvlText w:val="•"/>
      <w:lvlJc w:val="left"/>
      <w:pPr>
        <w:tabs>
          <w:tab w:val="num" w:pos="3600"/>
        </w:tabs>
        <w:ind w:left="3600" w:hanging="360"/>
      </w:pPr>
      <w:rPr>
        <w:rFonts w:ascii="Arial" w:hAnsi="Arial" w:hint="default"/>
      </w:rPr>
    </w:lvl>
    <w:lvl w:ilvl="5" w:tplc="4B94DB5A" w:tentative="1">
      <w:start w:val="1"/>
      <w:numFmt w:val="bullet"/>
      <w:lvlText w:val="•"/>
      <w:lvlJc w:val="left"/>
      <w:pPr>
        <w:tabs>
          <w:tab w:val="num" w:pos="4320"/>
        </w:tabs>
        <w:ind w:left="4320" w:hanging="360"/>
      </w:pPr>
      <w:rPr>
        <w:rFonts w:ascii="Arial" w:hAnsi="Arial" w:hint="default"/>
      </w:rPr>
    </w:lvl>
    <w:lvl w:ilvl="6" w:tplc="C062EE20" w:tentative="1">
      <w:start w:val="1"/>
      <w:numFmt w:val="bullet"/>
      <w:lvlText w:val="•"/>
      <w:lvlJc w:val="left"/>
      <w:pPr>
        <w:tabs>
          <w:tab w:val="num" w:pos="5040"/>
        </w:tabs>
        <w:ind w:left="5040" w:hanging="360"/>
      </w:pPr>
      <w:rPr>
        <w:rFonts w:ascii="Arial" w:hAnsi="Arial" w:hint="default"/>
      </w:rPr>
    </w:lvl>
    <w:lvl w:ilvl="7" w:tplc="BF36EC68" w:tentative="1">
      <w:start w:val="1"/>
      <w:numFmt w:val="bullet"/>
      <w:lvlText w:val="•"/>
      <w:lvlJc w:val="left"/>
      <w:pPr>
        <w:tabs>
          <w:tab w:val="num" w:pos="5760"/>
        </w:tabs>
        <w:ind w:left="5760" w:hanging="360"/>
      </w:pPr>
      <w:rPr>
        <w:rFonts w:ascii="Arial" w:hAnsi="Arial" w:hint="default"/>
      </w:rPr>
    </w:lvl>
    <w:lvl w:ilvl="8" w:tplc="110C4FE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D7E5DF9"/>
    <w:multiLevelType w:val="hybridMultilevel"/>
    <w:tmpl w:val="DED2BE56"/>
    <w:lvl w:ilvl="0" w:tplc="67EC68F2">
      <w:start w:val="1"/>
      <w:numFmt w:val="bullet"/>
      <w:lvlText w:val="•"/>
      <w:lvlJc w:val="left"/>
      <w:pPr>
        <w:tabs>
          <w:tab w:val="num" w:pos="720"/>
        </w:tabs>
        <w:ind w:left="720" w:hanging="360"/>
      </w:pPr>
      <w:rPr>
        <w:rFonts w:ascii="Arial" w:hAnsi="Arial" w:hint="default"/>
      </w:rPr>
    </w:lvl>
    <w:lvl w:ilvl="1" w:tplc="A052F7F4" w:tentative="1">
      <w:start w:val="1"/>
      <w:numFmt w:val="bullet"/>
      <w:lvlText w:val="•"/>
      <w:lvlJc w:val="left"/>
      <w:pPr>
        <w:tabs>
          <w:tab w:val="num" w:pos="1440"/>
        </w:tabs>
        <w:ind w:left="1440" w:hanging="360"/>
      </w:pPr>
      <w:rPr>
        <w:rFonts w:ascii="Arial" w:hAnsi="Arial" w:hint="default"/>
      </w:rPr>
    </w:lvl>
    <w:lvl w:ilvl="2" w:tplc="EC8C6CC4" w:tentative="1">
      <w:start w:val="1"/>
      <w:numFmt w:val="bullet"/>
      <w:lvlText w:val="•"/>
      <w:lvlJc w:val="left"/>
      <w:pPr>
        <w:tabs>
          <w:tab w:val="num" w:pos="2160"/>
        </w:tabs>
        <w:ind w:left="2160" w:hanging="360"/>
      </w:pPr>
      <w:rPr>
        <w:rFonts w:ascii="Arial" w:hAnsi="Arial" w:hint="default"/>
      </w:rPr>
    </w:lvl>
    <w:lvl w:ilvl="3" w:tplc="03A4012A" w:tentative="1">
      <w:start w:val="1"/>
      <w:numFmt w:val="bullet"/>
      <w:lvlText w:val="•"/>
      <w:lvlJc w:val="left"/>
      <w:pPr>
        <w:tabs>
          <w:tab w:val="num" w:pos="2880"/>
        </w:tabs>
        <w:ind w:left="2880" w:hanging="360"/>
      </w:pPr>
      <w:rPr>
        <w:rFonts w:ascii="Arial" w:hAnsi="Arial" w:hint="default"/>
      </w:rPr>
    </w:lvl>
    <w:lvl w:ilvl="4" w:tplc="F4EED476" w:tentative="1">
      <w:start w:val="1"/>
      <w:numFmt w:val="bullet"/>
      <w:lvlText w:val="•"/>
      <w:lvlJc w:val="left"/>
      <w:pPr>
        <w:tabs>
          <w:tab w:val="num" w:pos="3600"/>
        </w:tabs>
        <w:ind w:left="3600" w:hanging="360"/>
      </w:pPr>
      <w:rPr>
        <w:rFonts w:ascii="Arial" w:hAnsi="Arial" w:hint="default"/>
      </w:rPr>
    </w:lvl>
    <w:lvl w:ilvl="5" w:tplc="493CDCD8" w:tentative="1">
      <w:start w:val="1"/>
      <w:numFmt w:val="bullet"/>
      <w:lvlText w:val="•"/>
      <w:lvlJc w:val="left"/>
      <w:pPr>
        <w:tabs>
          <w:tab w:val="num" w:pos="4320"/>
        </w:tabs>
        <w:ind w:left="4320" w:hanging="360"/>
      </w:pPr>
      <w:rPr>
        <w:rFonts w:ascii="Arial" w:hAnsi="Arial" w:hint="default"/>
      </w:rPr>
    </w:lvl>
    <w:lvl w:ilvl="6" w:tplc="FA88EB22" w:tentative="1">
      <w:start w:val="1"/>
      <w:numFmt w:val="bullet"/>
      <w:lvlText w:val="•"/>
      <w:lvlJc w:val="left"/>
      <w:pPr>
        <w:tabs>
          <w:tab w:val="num" w:pos="5040"/>
        </w:tabs>
        <w:ind w:left="5040" w:hanging="360"/>
      </w:pPr>
      <w:rPr>
        <w:rFonts w:ascii="Arial" w:hAnsi="Arial" w:hint="default"/>
      </w:rPr>
    </w:lvl>
    <w:lvl w:ilvl="7" w:tplc="1B7CA776" w:tentative="1">
      <w:start w:val="1"/>
      <w:numFmt w:val="bullet"/>
      <w:lvlText w:val="•"/>
      <w:lvlJc w:val="left"/>
      <w:pPr>
        <w:tabs>
          <w:tab w:val="num" w:pos="5760"/>
        </w:tabs>
        <w:ind w:left="5760" w:hanging="360"/>
      </w:pPr>
      <w:rPr>
        <w:rFonts w:ascii="Arial" w:hAnsi="Arial" w:hint="default"/>
      </w:rPr>
    </w:lvl>
    <w:lvl w:ilvl="8" w:tplc="0E36847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38D3F48"/>
    <w:multiLevelType w:val="hybridMultilevel"/>
    <w:tmpl w:val="FA7E5FE2"/>
    <w:lvl w:ilvl="0" w:tplc="DBC473D8">
      <w:start w:val="1"/>
      <w:numFmt w:val="bullet"/>
      <w:lvlText w:val="•"/>
      <w:lvlJc w:val="left"/>
      <w:pPr>
        <w:tabs>
          <w:tab w:val="num" w:pos="720"/>
        </w:tabs>
        <w:ind w:left="720" w:hanging="360"/>
      </w:pPr>
      <w:rPr>
        <w:rFonts w:ascii="Arial" w:hAnsi="Arial" w:hint="default"/>
      </w:rPr>
    </w:lvl>
    <w:lvl w:ilvl="1" w:tplc="810E7BBA" w:tentative="1">
      <w:start w:val="1"/>
      <w:numFmt w:val="bullet"/>
      <w:lvlText w:val="•"/>
      <w:lvlJc w:val="left"/>
      <w:pPr>
        <w:tabs>
          <w:tab w:val="num" w:pos="1440"/>
        </w:tabs>
        <w:ind w:left="1440" w:hanging="360"/>
      </w:pPr>
      <w:rPr>
        <w:rFonts w:ascii="Arial" w:hAnsi="Arial" w:hint="default"/>
      </w:rPr>
    </w:lvl>
    <w:lvl w:ilvl="2" w:tplc="113C9350" w:tentative="1">
      <w:start w:val="1"/>
      <w:numFmt w:val="bullet"/>
      <w:lvlText w:val="•"/>
      <w:lvlJc w:val="left"/>
      <w:pPr>
        <w:tabs>
          <w:tab w:val="num" w:pos="2160"/>
        </w:tabs>
        <w:ind w:left="2160" w:hanging="360"/>
      </w:pPr>
      <w:rPr>
        <w:rFonts w:ascii="Arial" w:hAnsi="Arial" w:hint="default"/>
      </w:rPr>
    </w:lvl>
    <w:lvl w:ilvl="3" w:tplc="E4EEFE10" w:tentative="1">
      <w:start w:val="1"/>
      <w:numFmt w:val="bullet"/>
      <w:lvlText w:val="•"/>
      <w:lvlJc w:val="left"/>
      <w:pPr>
        <w:tabs>
          <w:tab w:val="num" w:pos="2880"/>
        </w:tabs>
        <w:ind w:left="2880" w:hanging="360"/>
      </w:pPr>
      <w:rPr>
        <w:rFonts w:ascii="Arial" w:hAnsi="Arial" w:hint="default"/>
      </w:rPr>
    </w:lvl>
    <w:lvl w:ilvl="4" w:tplc="3CC263AA" w:tentative="1">
      <w:start w:val="1"/>
      <w:numFmt w:val="bullet"/>
      <w:lvlText w:val="•"/>
      <w:lvlJc w:val="left"/>
      <w:pPr>
        <w:tabs>
          <w:tab w:val="num" w:pos="3600"/>
        </w:tabs>
        <w:ind w:left="3600" w:hanging="360"/>
      </w:pPr>
      <w:rPr>
        <w:rFonts w:ascii="Arial" w:hAnsi="Arial" w:hint="default"/>
      </w:rPr>
    </w:lvl>
    <w:lvl w:ilvl="5" w:tplc="CA2EF512" w:tentative="1">
      <w:start w:val="1"/>
      <w:numFmt w:val="bullet"/>
      <w:lvlText w:val="•"/>
      <w:lvlJc w:val="left"/>
      <w:pPr>
        <w:tabs>
          <w:tab w:val="num" w:pos="4320"/>
        </w:tabs>
        <w:ind w:left="4320" w:hanging="360"/>
      </w:pPr>
      <w:rPr>
        <w:rFonts w:ascii="Arial" w:hAnsi="Arial" w:hint="default"/>
      </w:rPr>
    </w:lvl>
    <w:lvl w:ilvl="6" w:tplc="4DF64E74" w:tentative="1">
      <w:start w:val="1"/>
      <w:numFmt w:val="bullet"/>
      <w:lvlText w:val="•"/>
      <w:lvlJc w:val="left"/>
      <w:pPr>
        <w:tabs>
          <w:tab w:val="num" w:pos="5040"/>
        </w:tabs>
        <w:ind w:left="5040" w:hanging="360"/>
      </w:pPr>
      <w:rPr>
        <w:rFonts w:ascii="Arial" w:hAnsi="Arial" w:hint="default"/>
      </w:rPr>
    </w:lvl>
    <w:lvl w:ilvl="7" w:tplc="3AC624BA" w:tentative="1">
      <w:start w:val="1"/>
      <w:numFmt w:val="bullet"/>
      <w:lvlText w:val="•"/>
      <w:lvlJc w:val="left"/>
      <w:pPr>
        <w:tabs>
          <w:tab w:val="num" w:pos="5760"/>
        </w:tabs>
        <w:ind w:left="5760" w:hanging="360"/>
      </w:pPr>
      <w:rPr>
        <w:rFonts w:ascii="Arial" w:hAnsi="Arial" w:hint="default"/>
      </w:rPr>
    </w:lvl>
    <w:lvl w:ilvl="8" w:tplc="6672C25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0502F7"/>
    <w:multiLevelType w:val="hybridMultilevel"/>
    <w:tmpl w:val="F1946486"/>
    <w:lvl w:ilvl="0" w:tplc="DE7CDB64">
      <w:start w:val="1"/>
      <w:numFmt w:val="bullet"/>
      <w:lvlText w:val="•"/>
      <w:lvlJc w:val="left"/>
      <w:pPr>
        <w:tabs>
          <w:tab w:val="num" w:pos="720"/>
        </w:tabs>
        <w:ind w:left="720" w:hanging="360"/>
      </w:pPr>
      <w:rPr>
        <w:rFonts w:ascii="Arial" w:hAnsi="Arial" w:hint="default"/>
      </w:rPr>
    </w:lvl>
    <w:lvl w:ilvl="1" w:tplc="31341416" w:tentative="1">
      <w:start w:val="1"/>
      <w:numFmt w:val="bullet"/>
      <w:lvlText w:val="•"/>
      <w:lvlJc w:val="left"/>
      <w:pPr>
        <w:tabs>
          <w:tab w:val="num" w:pos="1440"/>
        </w:tabs>
        <w:ind w:left="1440" w:hanging="360"/>
      </w:pPr>
      <w:rPr>
        <w:rFonts w:ascii="Arial" w:hAnsi="Arial" w:hint="default"/>
      </w:rPr>
    </w:lvl>
    <w:lvl w:ilvl="2" w:tplc="FD6CD3AC" w:tentative="1">
      <w:start w:val="1"/>
      <w:numFmt w:val="bullet"/>
      <w:lvlText w:val="•"/>
      <w:lvlJc w:val="left"/>
      <w:pPr>
        <w:tabs>
          <w:tab w:val="num" w:pos="2160"/>
        </w:tabs>
        <w:ind w:left="2160" w:hanging="360"/>
      </w:pPr>
      <w:rPr>
        <w:rFonts w:ascii="Arial" w:hAnsi="Arial" w:hint="default"/>
      </w:rPr>
    </w:lvl>
    <w:lvl w:ilvl="3" w:tplc="29088B50" w:tentative="1">
      <w:start w:val="1"/>
      <w:numFmt w:val="bullet"/>
      <w:lvlText w:val="•"/>
      <w:lvlJc w:val="left"/>
      <w:pPr>
        <w:tabs>
          <w:tab w:val="num" w:pos="2880"/>
        </w:tabs>
        <w:ind w:left="2880" w:hanging="360"/>
      </w:pPr>
      <w:rPr>
        <w:rFonts w:ascii="Arial" w:hAnsi="Arial" w:hint="default"/>
      </w:rPr>
    </w:lvl>
    <w:lvl w:ilvl="4" w:tplc="EC4A6C54" w:tentative="1">
      <w:start w:val="1"/>
      <w:numFmt w:val="bullet"/>
      <w:lvlText w:val="•"/>
      <w:lvlJc w:val="left"/>
      <w:pPr>
        <w:tabs>
          <w:tab w:val="num" w:pos="3600"/>
        </w:tabs>
        <w:ind w:left="3600" w:hanging="360"/>
      </w:pPr>
      <w:rPr>
        <w:rFonts w:ascii="Arial" w:hAnsi="Arial" w:hint="default"/>
      </w:rPr>
    </w:lvl>
    <w:lvl w:ilvl="5" w:tplc="534031F6" w:tentative="1">
      <w:start w:val="1"/>
      <w:numFmt w:val="bullet"/>
      <w:lvlText w:val="•"/>
      <w:lvlJc w:val="left"/>
      <w:pPr>
        <w:tabs>
          <w:tab w:val="num" w:pos="4320"/>
        </w:tabs>
        <w:ind w:left="4320" w:hanging="360"/>
      </w:pPr>
      <w:rPr>
        <w:rFonts w:ascii="Arial" w:hAnsi="Arial" w:hint="default"/>
      </w:rPr>
    </w:lvl>
    <w:lvl w:ilvl="6" w:tplc="F6FEF38C" w:tentative="1">
      <w:start w:val="1"/>
      <w:numFmt w:val="bullet"/>
      <w:lvlText w:val="•"/>
      <w:lvlJc w:val="left"/>
      <w:pPr>
        <w:tabs>
          <w:tab w:val="num" w:pos="5040"/>
        </w:tabs>
        <w:ind w:left="5040" w:hanging="360"/>
      </w:pPr>
      <w:rPr>
        <w:rFonts w:ascii="Arial" w:hAnsi="Arial" w:hint="default"/>
      </w:rPr>
    </w:lvl>
    <w:lvl w:ilvl="7" w:tplc="C788529C" w:tentative="1">
      <w:start w:val="1"/>
      <w:numFmt w:val="bullet"/>
      <w:lvlText w:val="•"/>
      <w:lvlJc w:val="left"/>
      <w:pPr>
        <w:tabs>
          <w:tab w:val="num" w:pos="5760"/>
        </w:tabs>
        <w:ind w:left="5760" w:hanging="360"/>
      </w:pPr>
      <w:rPr>
        <w:rFonts w:ascii="Arial" w:hAnsi="Arial" w:hint="default"/>
      </w:rPr>
    </w:lvl>
    <w:lvl w:ilvl="8" w:tplc="A05ED5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4E2336C"/>
    <w:multiLevelType w:val="hybridMultilevel"/>
    <w:tmpl w:val="D84C99FA"/>
    <w:lvl w:ilvl="0" w:tplc="7212A698">
      <w:start w:val="1"/>
      <w:numFmt w:val="bullet"/>
      <w:lvlText w:val="•"/>
      <w:lvlJc w:val="left"/>
      <w:pPr>
        <w:tabs>
          <w:tab w:val="num" w:pos="720"/>
        </w:tabs>
        <w:ind w:left="720" w:hanging="360"/>
      </w:pPr>
      <w:rPr>
        <w:rFonts w:ascii="Arial" w:hAnsi="Arial" w:hint="default"/>
      </w:rPr>
    </w:lvl>
    <w:lvl w:ilvl="1" w:tplc="918626CC" w:tentative="1">
      <w:start w:val="1"/>
      <w:numFmt w:val="bullet"/>
      <w:lvlText w:val="•"/>
      <w:lvlJc w:val="left"/>
      <w:pPr>
        <w:tabs>
          <w:tab w:val="num" w:pos="1440"/>
        </w:tabs>
        <w:ind w:left="1440" w:hanging="360"/>
      </w:pPr>
      <w:rPr>
        <w:rFonts w:ascii="Arial" w:hAnsi="Arial" w:hint="default"/>
      </w:rPr>
    </w:lvl>
    <w:lvl w:ilvl="2" w:tplc="E3C82868" w:tentative="1">
      <w:start w:val="1"/>
      <w:numFmt w:val="bullet"/>
      <w:lvlText w:val="•"/>
      <w:lvlJc w:val="left"/>
      <w:pPr>
        <w:tabs>
          <w:tab w:val="num" w:pos="2160"/>
        </w:tabs>
        <w:ind w:left="2160" w:hanging="360"/>
      </w:pPr>
      <w:rPr>
        <w:rFonts w:ascii="Arial" w:hAnsi="Arial" w:hint="default"/>
      </w:rPr>
    </w:lvl>
    <w:lvl w:ilvl="3" w:tplc="685044BE" w:tentative="1">
      <w:start w:val="1"/>
      <w:numFmt w:val="bullet"/>
      <w:lvlText w:val="•"/>
      <w:lvlJc w:val="left"/>
      <w:pPr>
        <w:tabs>
          <w:tab w:val="num" w:pos="2880"/>
        </w:tabs>
        <w:ind w:left="2880" w:hanging="360"/>
      </w:pPr>
      <w:rPr>
        <w:rFonts w:ascii="Arial" w:hAnsi="Arial" w:hint="default"/>
      </w:rPr>
    </w:lvl>
    <w:lvl w:ilvl="4" w:tplc="AE4AFF7E" w:tentative="1">
      <w:start w:val="1"/>
      <w:numFmt w:val="bullet"/>
      <w:lvlText w:val="•"/>
      <w:lvlJc w:val="left"/>
      <w:pPr>
        <w:tabs>
          <w:tab w:val="num" w:pos="3600"/>
        </w:tabs>
        <w:ind w:left="3600" w:hanging="360"/>
      </w:pPr>
      <w:rPr>
        <w:rFonts w:ascii="Arial" w:hAnsi="Arial" w:hint="default"/>
      </w:rPr>
    </w:lvl>
    <w:lvl w:ilvl="5" w:tplc="1B9EBC06" w:tentative="1">
      <w:start w:val="1"/>
      <w:numFmt w:val="bullet"/>
      <w:lvlText w:val="•"/>
      <w:lvlJc w:val="left"/>
      <w:pPr>
        <w:tabs>
          <w:tab w:val="num" w:pos="4320"/>
        </w:tabs>
        <w:ind w:left="4320" w:hanging="360"/>
      </w:pPr>
      <w:rPr>
        <w:rFonts w:ascii="Arial" w:hAnsi="Arial" w:hint="default"/>
      </w:rPr>
    </w:lvl>
    <w:lvl w:ilvl="6" w:tplc="D396DAD2" w:tentative="1">
      <w:start w:val="1"/>
      <w:numFmt w:val="bullet"/>
      <w:lvlText w:val="•"/>
      <w:lvlJc w:val="left"/>
      <w:pPr>
        <w:tabs>
          <w:tab w:val="num" w:pos="5040"/>
        </w:tabs>
        <w:ind w:left="5040" w:hanging="360"/>
      </w:pPr>
      <w:rPr>
        <w:rFonts w:ascii="Arial" w:hAnsi="Arial" w:hint="default"/>
      </w:rPr>
    </w:lvl>
    <w:lvl w:ilvl="7" w:tplc="3F868842" w:tentative="1">
      <w:start w:val="1"/>
      <w:numFmt w:val="bullet"/>
      <w:lvlText w:val="•"/>
      <w:lvlJc w:val="left"/>
      <w:pPr>
        <w:tabs>
          <w:tab w:val="num" w:pos="5760"/>
        </w:tabs>
        <w:ind w:left="5760" w:hanging="360"/>
      </w:pPr>
      <w:rPr>
        <w:rFonts w:ascii="Arial" w:hAnsi="Arial" w:hint="default"/>
      </w:rPr>
    </w:lvl>
    <w:lvl w:ilvl="8" w:tplc="CF5ED55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4123097"/>
    <w:multiLevelType w:val="hybridMultilevel"/>
    <w:tmpl w:val="9918AA32"/>
    <w:lvl w:ilvl="0" w:tplc="CBA28CA0">
      <w:start w:val="1"/>
      <w:numFmt w:val="bullet"/>
      <w:lvlText w:val="•"/>
      <w:lvlJc w:val="left"/>
      <w:pPr>
        <w:tabs>
          <w:tab w:val="num" w:pos="720"/>
        </w:tabs>
        <w:ind w:left="720" w:hanging="360"/>
      </w:pPr>
      <w:rPr>
        <w:rFonts w:ascii="Arial" w:hAnsi="Arial" w:hint="default"/>
      </w:rPr>
    </w:lvl>
    <w:lvl w:ilvl="1" w:tplc="6066A950" w:tentative="1">
      <w:start w:val="1"/>
      <w:numFmt w:val="bullet"/>
      <w:lvlText w:val="•"/>
      <w:lvlJc w:val="left"/>
      <w:pPr>
        <w:tabs>
          <w:tab w:val="num" w:pos="1440"/>
        </w:tabs>
        <w:ind w:left="1440" w:hanging="360"/>
      </w:pPr>
      <w:rPr>
        <w:rFonts w:ascii="Arial" w:hAnsi="Arial" w:hint="default"/>
      </w:rPr>
    </w:lvl>
    <w:lvl w:ilvl="2" w:tplc="EA542DE4" w:tentative="1">
      <w:start w:val="1"/>
      <w:numFmt w:val="bullet"/>
      <w:lvlText w:val="•"/>
      <w:lvlJc w:val="left"/>
      <w:pPr>
        <w:tabs>
          <w:tab w:val="num" w:pos="2160"/>
        </w:tabs>
        <w:ind w:left="2160" w:hanging="360"/>
      </w:pPr>
      <w:rPr>
        <w:rFonts w:ascii="Arial" w:hAnsi="Arial" w:hint="default"/>
      </w:rPr>
    </w:lvl>
    <w:lvl w:ilvl="3" w:tplc="0108092C" w:tentative="1">
      <w:start w:val="1"/>
      <w:numFmt w:val="bullet"/>
      <w:lvlText w:val="•"/>
      <w:lvlJc w:val="left"/>
      <w:pPr>
        <w:tabs>
          <w:tab w:val="num" w:pos="2880"/>
        </w:tabs>
        <w:ind w:left="2880" w:hanging="360"/>
      </w:pPr>
      <w:rPr>
        <w:rFonts w:ascii="Arial" w:hAnsi="Arial" w:hint="default"/>
      </w:rPr>
    </w:lvl>
    <w:lvl w:ilvl="4" w:tplc="2B8627A4" w:tentative="1">
      <w:start w:val="1"/>
      <w:numFmt w:val="bullet"/>
      <w:lvlText w:val="•"/>
      <w:lvlJc w:val="left"/>
      <w:pPr>
        <w:tabs>
          <w:tab w:val="num" w:pos="3600"/>
        </w:tabs>
        <w:ind w:left="3600" w:hanging="360"/>
      </w:pPr>
      <w:rPr>
        <w:rFonts w:ascii="Arial" w:hAnsi="Arial" w:hint="default"/>
      </w:rPr>
    </w:lvl>
    <w:lvl w:ilvl="5" w:tplc="22EE4604" w:tentative="1">
      <w:start w:val="1"/>
      <w:numFmt w:val="bullet"/>
      <w:lvlText w:val="•"/>
      <w:lvlJc w:val="left"/>
      <w:pPr>
        <w:tabs>
          <w:tab w:val="num" w:pos="4320"/>
        </w:tabs>
        <w:ind w:left="4320" w:hanging="360"/>
      </w:pPr>
      <w:rPr>
        <w:rFonts w:ascii="Arial" w:hAnsi="Arial" w:hint="default"/>
      </w:rPr>
    </w:lvl>
    <w:lvl w:ilvl="6" w:tplc="89D2A2E6" w:tentative="1">
      <w:start w:val="1"/>
      <w:numFmt w:val="bullet"/>
      <w:lvlText w:val="•"/>
      <w:lvlJc w:val="left"/>
      <w:pPr>
        <w:tabs>
          <w:tab w:val="num" w:pos="5040"/>
        </w:tabs>
        <w:ind w:left="5040" w:hanging="360"/>
      </w:pPr>
      <w:rPr>
        <w:rFonts w:ascii="Arial" w:hAnsi="Arial" w:hint="default"/>
      </w:rPr>
    </w:lvl>
    <w:lvl w:ilvl="7" w:tplc="CD664620" w:tentative="1">
      <w:start w:val="1"/>
      <w:numFmt w:val="bullet"/>
      <w:lvlText w:val="•"/>
      <w:lvlJc w:val="left"/>
      <w:pPr>
        <w:tabs>
          <w:tab w:val="num" w:pos="5760"/>
        </w:tabs>
        <w:ind w:left="5760" w:hanging="360"/>
      </w:pPr>
      <w:rPr>
        <w:rFonts w:ascii="Arial" w:hAnsi="Arial" w:hint="default"/>
      </w:rPr>
    </w:lvl>
    <w:lvl w:ilvl="8" w:tplc="D16E10B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7973881"/>
    <w:multiLevelType w:val="hybridMultilevel"/>
    <w:tmpl w:val="D7F42CA8"/>
    <w:lvl w:ilvl="0" w:tplc="AED24E00">
      <w:start w:val="1"/>
      <w:numFmt w:val="bullet"/>
      <w:lvlText w:val="•"/>
      <w:lvlJc w:val="left"/>
      <w:pPr>
        <w:tabs>
          <w:tab w:val="num" w:pos="720"/>
        </w:tabs>
        <w:ind w:left="720" w:hanging="360"/>
      </w:pPr>
      <w:rPr>
        <w:rFonts w:ascii="Arial" w:hAnsi="Arial" w:hint="default"/>
      </w:rPr>
    </w:lvl>
    <w:lvl w:ilvl="1" w:tplc="DF52EB4C" w:tentative="1">
      <w:start w:val="1"/>
      <w:numFmt w:val="bullet"/>
      <w:lvlText w:val="•"/>
      <w:lvlJc w:val="left"/>
      <w:pPr>
        <w:tabs>
          <w:tab w:val="num" w:pos="1440"/>
        </w:tabs>
        <w:ind w:left="1440" w:hanging="360"/>
      </w:pPr>
      <w:rPr>
        <w:rFonts w:ascii="Arial" w:hAnsi="Arial" w:hint="default"/>
      </w:rPr>
    </w:lvl>
    <w:lvl w:ilvl="2" w:tplc="7C0C4E48" w:tentative="1">
      <w:start w:val="1"/>
      <w:numFmt w:val="bullet"/>
      <w:lvlText w:val="•"/>
      <w:lvlJc w:val="left"/>
      <w:pPr>
        <w:tabs>
          <w:tab w:val="num" w:pos="2160"/>
        </w:tabs>
        <w:ind w:left="2160" w:hanging="360"/>
      </w:pPr>
      <w:rPr>
        <w:rFonts w:ascii="Arial" w:hAnsi="Arial" w:hint="default"/>
      </w:rPr>
    </w:lvl>
    <w:lvl w:ilvl="3" w:tplc="A0AECBBA" w:tentative="1">
      <w:start w:val="1"/>
      <w:numFmt w:val="bullet"/>
      <w:lvlText w:val="•"/>
      <w:lvlJc w:val="left"/>
      <w:pPr>
        <w:tabs>
          <w:tab w:val="num" w:pos="2880"/>
        </w:tabs>
        <w:ind w:left="2880" w:hanging="360"/>
      </w:pPr>
      <w:rPr>
        <w:rFonts w:ascii="Arial" w:hAnsi="Arial" w:hint="default"/>
      </w:rPr>
    </w:lvl>
    <w:lvl w:ilvl="4" w:tplc="3028ECE2" w:tentative="1">
      <w:start w:val="1"/>
      <w:numFmt w:val="bullet"/>
      <w:lvlText w:val="•"/>
      <w:lvlJc w:val="left"/>
      <w:pPr>
        <w:tabs>
          <w:tab w:val="num" w:pos="3600"/>
        </w:tabs>
        <w:ind w:left="3600" w:hanging="360"/>
      </w:pPr>
      <w:rPr>
        <w:rFonts w:ascii="Arial" w:hAnsi="Arial" w:hint="default"/>
      </w:rPr>
    </w:lvl>
    <w:lvl w:ilvl="5" w:tplc="19A64E62" w:tentative="1">
      <w:start w:val="1"/>
      <w:numFmt w:val="bullet"/>
      <w:lvlText w:val="•"/>
      <w:lvlJc w:val="left"/>
      <w:pPr>
        <w:tabs>
          <w:tab w:val="num" w:pos="4320"/>
        </w:tabs>
        <w:ind w:left="4320" w:hanging="360"/>
      </w:pPr>
      <w:rPr>
        <w:rFonts w:ascii="Arial" w:hAnsi="Arial" w:hint="default"/>
      </w:rPr>
    </w:lvl>
    <w:lvl w:ilvl="6" w:tplc="7E6A1E5E" w:tentative="1">
      <w:start w:val="1"/>
      <w:numFmt w:val="bullet"/>
      <w:lvlText w:val="•"/>
      <w:lvlJc w:val="left"/>
      <w:pPr>
        <w:tabs>
          <w:tab w:val="num" w:pos="5040"/>
        </w:tabs>
        <w:ind w:left="5040" w:hanging="360"/>
      </w:pPr>
      <w:rPr>
        <w:rFonts w:ascii="Arial" w:hAnsi="Arial" w:hint="default"/>
      </w:rPr>
    </w:lvl>
    <w:lvl w:ilvl="7" w:tplc="5AE0A798" w:tentative="1">
      <w:start w:val="1"/>
      <w:numFmt w:val="bullet"/>
      <w:lvlText w:val="•"/>
      <w:lvlJc w:val="left"/>
      <w:pPr>
        <w:tabs>
          <w:tab w:val="num" w:pos="5760"/>
        </w:tabs>
        <w:ind w:left="5760" w:hanging="360"/>
      </w:pPr>
      <w:rPr>
        <w:rFonts w:ascii="Arial" w:hAnsi="Arial" w:hint="default"/>
      </w:rPr>
    </w:lvl>
    <w:lvl w:ilvl="8" w:tplc="E3C0D0D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5"/>
  </w:num>
  <w:num w:numId="4">
    <w:abstractNumId w:val="0"/>
  </w:num>
  <w:num w:numId="5">
    <w:abstractNumId w:val="1"/>
  </w:num>
  <w:num w:numId="6">
    <w:abstractNumId w:val="4"/>
  </w:num>
  <w:num w:numId="7">
    <w:abstractNumId w:val="9"/>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02A"/>
    <w:rsid w:val="000014F7"/>
    <w:rsid w:val="0000393A"/>
    <w:rsid w:val="00022B6C"/>
    <w:rsid w:val="00030952"/>
    <w:rsid w:val="00030B19"/>
    <w:rsid w:val="00033022"/>
    <w:rsid w:val="0003374B"/>
    <w:rsid w:val="00045E69"/>
    <w:rsid w:val="00050E5C"/>
    <w:rsid w:val="00054C9C"/>
    <w:rsid w:val="000735CF"/>
    <w:rsid w:val="00074F83"/>
    <w:rsid w:val="000832C0"/>
    <w:rsid w:val="00087B64"/>
    <w:rsid w:val="00091911"/>
    <w:rsid w:val="00093110"/>
    <w:rsid w:val="000B32F9"/>
    <w:rsid w:val="000B39A5"/>
    <w:rsid w:val="000C5835"/>
    <w:rsid w:val="000D6232"/>
    <w:rsid w:val="00116EEC"/>
    <w:rsid w:val="0012205C"/>
    <w:rsid w:val="001351B4"/>
    <w:rsid w:val="00135DC1"/>
    <w:rsid w:val="0015172F"/>
    <w:rsid w:val="00154747"/>
    <w:rsid w:val="00156E91"/>
    <w:rsid w:val="00165861"/>
    <w:rsid w:val="00174BA1"/>
    <w:rsid w:val="00175DBA"/>
    <w:rsid w:val="00177EDB"/>
    <w:rsid w:val="00180731"/>
    <w:rsid w:val="001871AB"/>
    <w:rsid w:val="001875B9"/>
    <w:rsid w:val="00192122"/>
    <w:rsid w:val="0019798E"/>
    <w:rsid w:val="001A00FA"/>
    <w:rsid w:val="001A3D72"/>
    <w:rsid w:val="001A504C"/>
    <w:rsid w:val="001B38E9"/>
    <w:rsid w:val="001C23F3"/>
    <w:rsid w:val="001D2A1F"/>
    <w:rsid w:val="001F1919"/>
    <w:rsid w:val="001F7183"/>
    <w:rsid w:val="00203D88"/>
    <w:rsid w:val="0020596D"/>
    <w:rsid w:val="0021370F"/>
    <w:rsid w:val="002234BB"/>
    <w:rsid w:val="0022798E"/>
    <w:rsid w:val="00244B26"/>
    <w:rsid w:val="0026017A"/>
    <w:rsid w:val="00260364"/>
    <w:rsid w:val="00270FBB"/>
    <w:rsid w:val="00273640"/>
    <w:rsid w:val="002738C0"/>
    <w:rsid w:val="002A26AA"/>
    <w:rsid w:val="002A306A"/>
    <w:rsid w:val="002B672A"/>
    <w:rsid w:val="002B7653"/>
    <w:rsid w:val="002E7CFB"/>
    <w:rsid w:val="002F22E6"/>
    <w:rsid w:val="002F7EF8"/>
    <w:rsid w:val="00301B76"/>
    <w:rsid w:val="0030689A"/>
    <w:rsid w:val="003069ED"/>
    <w:rsid w:val="0032757A"/>
    <w:rsid w:val="00331C45"/>
    <w:rsid w:val="0034152C"/>
    <w:rsid w:val="00353A14"/>
    <w:rsid w:val="0036051C"/>
    <w:rsid w:val="0036483E"/>
    <w:rsid w:val="0036525C"/>
    <w:rsid w:val="0037567B"/>
    <w:rsid w:val="003803FE"/>
    <w:rsid w:val="00380A9B"/>
    <w:rsid w:val="003912C8"/>
    <w:rsid w:val="003A2C02"/>
    <w:rsid w:val="003A5002"/>
    <w:rsid w:val="003A6B5A"/>
    <w:rsid w:val="003C1338"/>
    <w:rsid w:val="003C78CA"/>
    <w:rsid w:val="003D2007"/>
    <w:rsid w:val="003E1D4A"/>
    <w:rsid w:val="003F190C"/>
    <w:rsid w:val="003F3557"/>
    <w:rsid w:val="004133A6"/>
    <w:rsid w:val="00414067"/>
    <w:rsid w:val="0041455D"/>
    <w:rsid w:val="00420FDA"/>
    <w:rsid w:val="00421DD3"/>
    <w:rsid w:val="00437ABE"/>
    <w:rsid w:val="00450173"/>
    <w:rsid w:val="00465CC4"/>
    <w:rsid w:val="0047355D"/>
    <w:rsid w:val="00476491"/>
    <w:rsid w:val="00490391"/>
    <w:rsid w:val="00496F80"/>
    <w:rsid w:val="004A083C"/>
    <w:rsid w:val="004A122C"/>
    <w:rsid w:val="004A1A30"/>
    <w:rsid w:val="004B32A3"/>
    <w:rsid w:val="004B3E23"/>
    <w:rsid w:val="004C1ADF"/>
    <w:rsid w:val="004C6331"/>
    <w:rsid w:val="004D5E20"/>
    <w:rsid w:val="00502657"/>
    <w:rsid w:val="00506B43"/>
    <w:rsid w:val="00511E2F"/>
    <w:rsid w:val="00514F84"/>
    <w:rsid w:val="00532FFB"/>
    <w:rsid w:val="0053449E"/>
    <w:rsid w:val="00535B18"/>
    <w:rsid w:val="0054143F"/>
    <w:rsid w:val="005545C0"/>
    <w:rsid w:val="00563E7C"/>
    <w:rsid w:val="00567081"/>
    <w:rsid w:val="00570DA4"/>
    <w:rsid w:val="005B66FF"/>
    <w:rsid w:val="005C05EF"/>
    <w:rsid w:val="005C2F85"/>
    <w:rsid w:val="005D32F5"/>
    <w:rsid w:val="005E2CF3"/>
    <w:rsid w:val="005E495A"/>
    <w:rsid w:val="005E7F5D"/>
    <w:rsid w:val="006013CB"/>
    <w:rsid w:val="00603865"/>
    <w:rsid w:val="00613C63"/>
    <w:rsid w:val="0061770D"/>
    <w:rsid w:val="00621082"/>
    <w:rsid w:val="00626A90"/>
    <w:rsid w:val="00631F60"/>
    <w:rsid w:val="0063443C"/>
    <w:rsid w:val="006375C8"/>
    <w:rsid w:val="0064183E"/>
    <w:rsid w:val="00643BDC"/>
    <w:rsid w:val="00647F53"/>
    <w:rsid w:val="00650026"/>
    <w:rsid w:val="00651B80"/>
    <w:rsid w:val="006646A6"/>
    <w:rsid w:val="00693759"/>
    <w:rsid w:val="006A3645"/>
    <w:rsid w:val="006A73CD"/>
    <w:rsid w:val="006D46DD"/>
    <w:rsid w:val="006D7F0D"/>
    <w:rsid w:val="006F2473"/>
    <w:rsid w:val="006F64B4"/>
    <w:rsid w:val="007040CA"/>
    <w:rsid w:val="00704B79"/>
    <w:rsid w:val="00714827"/>
    <w:rsid w:val="00716514"/>
    <w:rsid w:val="00725529"/>
    <w:rsid w:val="0073745D"/>
    <w:rsid w:val="00745131"/>
    <w:rsid w:val="00746D61"/>
    <w:rsid w:val="007677E1"/>
    <w:rsid w:val="00782279"/>
    <w:rsid w:val="00782E73"/>
    <w:rsid w:val="00786391"/>
    <w:rsid w:val="00792CF5"/>
    <w:rsid w:val="007948BF"/>
    <w:rsid w:val="00794BA9"/>
    <w:rsid w:val="007B1E0B"/>
    <w:rsid w:val="007B22C8"/>
    <w:rsid w:val="007B3940"/>
    <w:rsid w:val="007C20F1"/>
    <w:rsid w:val="007C2A2C"/>
    <w:rsid w:val="007D31C7"/>
    <w:rsid w:val="007D5DE8"/>
    <w:rsid w:val="007E0F44"/>
    <w:rsid w:val="007E5618"/>
    <w:rsid w:val="007E5B1B"/>
    <w:rsid w:val="007F0DA1"/>
    <w:rsid w:val="00804BB3"/>
    <w:rsid w:val="008063D3"/>
    <w:rsid w:val="0081785D"/>
    <w:rsid w:val="0083757E"/>
    <w:rsid w:val="00854532"/>
    <w:rsid w:val="00860F02"/>
    <w:rsid w:val="0086686A"/>
    <w:rsid w:val="00886AEF"/>
    <w:rsid w:val="008A0932"/>
    <w:rsid w:val="008C6FA0"/>
    <w:rsid w:val="008D1115"/>
    <w:rsid w:val="008D5422"/>
    <w:rsid w:val="0090522E"/>
    <w:rsid w:val="009122D5"/>
    <w:rsid w:val="009153C2"/>
    <w:rsid w:val="0091627E"/>
    <w:rsid w:val="0092453E"/>
    <w:rsid w:val="00935D4C"/>
    <w:rsid w:val="0094751A"/>
    <w:rsid w:val="00951106"/>
    <w:rsid w:val="00952976"/>
    <w:rsid w:val="00955B9D"/>
    <w:rsid w:val="00955BF9"/>
    <w:rsid w:val="009602B3"/>
    <w:rsid w:val="0096673C"/>
    <w:rsid w:val="00974369"/>
    <w:rsid w:val="00976B9D"/>
    <w:rsid w:val="0098639A"/>
    <w:rsid w:val="009906E6"/>
    <w:rsid w:val="0099218E"/>
    <w:rsid w:val="0099355A"/>
    <w:rsid w:val="009A2507"/>
    <w:rsid w:val="009A3858"/>
    <w:rsid w:val="009A5181"/>
    <w:rsid w:val="009B1FE2"/>
    <w:rsid w:val="009B2130"/>
    <w:rsid w:val="009B3552"/>
    <w:rsid w:val="009C2B89"/>
    <w:rsid w:val="009D2483"/>
    <w:rsid w:val="009F41C0"/>
    <w:rsid w:val="00A01734"/>
    <w:rsid w:val="00A14A2A"/>
    <w:rsid w:val="00A2579D"/>
    <w:rsid w:val="00A30AFA"/>
    <w:rsid w:val="00A32CF2"/>
    <w:rsid w:val="00A434CB"/>
    <w:rsid w:val="00A47237"/>
    <w:rsid w:val="00A5702A"/>
    <w:rsid w:val="00A57BFF"/>
    <w:rsid w:val="00A613F2"/>
    <w:rsid w:val="00A654AB"/>
    <w:rsid w:val="00A727D9"/>
    <w:rsid w:val="00A72EFC"/>
    <w:rsid w:val="00A7364E"/>
    <w:rsid w:val="00A75FB7"/>
    <w:rsid w:val="00A774D7"/>
    <w:rsid w:val="00A85803"/>
    <w:rsid w:val="00A85E68"/>
    <w:rsid w:val="00AA47E5"/>
    <w:rsid w:val="00AC541B"/>
    <w:rsid w:val="00AE2931"/>
    <w:rsid w:val="00AE5BD0"/>
    <w:rsid w:val="00AF3B7E"/>
    <w:rsid w:val="00AF54B2"/>
    <w:rsid w:val="00AF6FBA"/>
    <w:rsid w:val="00B02787"/>
    <w:rsid w:val="00B27FCC"/>
    <w:rsid w:val="00B31348"/>
    <w:rsid w:val="00B3462D"/>
    <w:rsid w:val="00B3679F"/>
    <w:rsid w:val="00B45F19"/>
    <w:rsid w:val="00B56913"/>
    <w:rsid w:val="00B618F0"/>
    <w:rsid w:val="00B65DA1"/>
    <w:rsid w:val="00B7184E"/>
    <w:rsid w:val="00B762CE"/>
    <w:rsid w:val="00B80B83"/>
    <w:rsid w:val="00B82A0E"/>
    <w:rsid w:val="00B9153E"/>
    <w:rsid w:val="00BA18B8"/>
    <w:rsid w:val="00BB12A1"/>
    <w:rsid w:val="00BB4274"/>
    <w:rsid w:val="00BC1529"/>
    <w:rsid w:val="00BE26CD"/>
    <w:rsid w:val="00BE32B4"/>
    <w:rsid w:val="00C0106A"/>
    <w:rsid w:val="00C12D4C"/>
    <w:rsid w:val="00C20E9F"/>
    <w:rsid w:val="00C279E2"/>
    <w:rsid w:val="00C347B7"/>
    <w:rsid w:val="00C34E0C"/>
    <w:rsid w:val="00C440E9"/>
    <w:rsid w:val="00C50AF0"/>
    <w:rsid w:val="00C53497"/>
    <w:rsid w:val="00C54D01"/>
    <w:rsid w:val="00C67399"/>
    <w:rsid w:val="00C80407"/>
    <w:rsid w:val="00C85818"/>
    <w:rsid w:val="00C85BF6"/>
    <w:rsid w:val="00C91070"/>
    <w:rsid w:val="00C97877"/>
    <w:rsid w:val="00CB6323"/>
    <w:rsid w:val="00CB6FE5"/>
    <w:rsid w:val="00CE42CE"/>
    <w:rsid w:val="00CF0FFE"/>
    <w:rsid w:val="00D11902"/>
    <w:rsid w:val="00D2088B"/>
    <w:rsid w:val="00D3356B"/>
    <w:rsid w:val="00D402AB"/>
    <w:rsid w:val="00D413FC"/>
    <w:rsid w:val="00D555B5"/>
    <w:rsid w:val="00D67514"/>
    <w:rsid w:val="00D70E29"/>
    <w:rsid w:val="00D746ED"/>
    <w:rsid w:val="00D7531C"/>
    <w:rsid w:val="00D75AD9"/>
    <w:rsid w:val="00D77504"/>
    <w:rsid w:val="00D85332"/>
    <w:rsid w:val="00D93160"/>
    <w:rsid w:val="00D932D0"/>
    <w:rsid w:val="00D93448"/>
    <w:rsid w:val="00DA2AC2"/>
    <w:rsid w:val="00DA3526"/>
    <w:rsid w:val="00DA733F"/>
    <w:rsid w:val="00DD0034"/>
    <w:rsid w:val="00DE1BE6"/>
    <w:rsid w:val="00DE21EE"/>
    <w:rsid w:val="00DE49DA"/>
    <w:rsid w:val="00DF3DDB"/>
    <w:rsid w:val="00E0176F"/>
    <w:rsid w:val="00E04E5D"/>
    <w:rsid w:val="00E10C87"/>
    <w:rsid w:val="00E13B1A"/>
    <w:rsid w:val="00E14043"/>
    <w:rsid w:val="00E3683B"/>
    <w:rsid w:val="00E50ADE"/>
    <w:rsid w:val="00E559E5"/>
    <w:rsid w:val="00E56D06"/>
    <w:rsid w:val="00E60E05"/>
    <w:rsid w:val="00E6335F"/>
    <w:rsid w:val="00E745B1"/>
    <w:rsid w:val="00E903EA"/>
    <w:rsid w:val="00EA2FF2"/>
    <w:rsid w:val="00EB0AB0"/>
    <w:rsid w:val="00F17ED0"/>
    <w:rsid w:val="00F26A3B"/>
    <w:rsid w:val="00F33F44"/>
    <w:rsid w:val="00F41167"/>
    <w:rsid w:val="00F503EC"/>
    <w:rsid w:val="00F635AB"/>
    <w:rsid w:val="00F8216B"/>
    <w:rsid w:val="00FA1838"/>
    <w:rsid w:val="00FB54E2"/>
    <w:rsid w:val="00FC0FED"/>
    <w:rsid w:val="00FC1AEE"/>
    <w:rsid w:val="00FC6FCD"/>
    <w:rsid w:val="00FD629B"/>
    <w:rsid w:val="00FE1343"/>
    <w:rsid w:val="00FF71C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300D19"/>
  <w15:docId w15:val="{D9E118F6-0835-5141-AC23-5314E5E60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6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80B83"/>
    <w:pPr>
      <w:spacing w:after="0" w:line="240" w:lineRule="auto"/>
    </w:pPr>
  </w:style>
  <w:style w:type="paragraph" w:styleId="stBilgi">
    <w:name w:val="header"/>
    <w:basedOn w:val="Normal"/>
    <w:link w:val="stBilgiChar"/>
    <w:uiPriority w:val="99"/>
    <w:unhideWhenUsed/>
    <w:rsid w:val="00A32CF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32CF2"/>
  </w:style>
  <w:style w:type="paragraph" w:styleId="AltBilgi">
    <w:name w:val="footer"/>
    <w:basedOn w:val="Normal"/>
    <w:link w:val="AltBilgiChar"/>
    <w:uiPriority w:val="99"/>
    <w:unhideWhenUsed/>
    <w:rsid w:val="00A32CF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32CF2"/>
  </w:style>
  <w:style w:type="character" w:styleId="AklamaBavurusu">
    <w:name w:val="annotation reference"/>
    <w:basedOn w:val="VarsaylanParagrafYazTipi"/>
    <w:uiPriority w:val="99"/>
    <w:semiHidden/>
    <w:unhideWhenUsed/>
    <w:rsid w:val="005545C0"/>
    <w:rPr>
      <w:sz w:val="16"/>
      <w:szCs w:val="16"/>
    </w:rPr>
  </w:style>
  <w:style w:type="paragraph" w:styleId="AklamaMetni">
    <w:name w:val="annotation text"/>
    <w:basedOn w:val="Normal"/>
    <w:link w:val="AklamaMetniChar"/>
    <w:uiPriority w:val="99"/>
    <w:semiHidden/>
    <w:unhideWhenUsed/>
    <w:rsid w:val="005545C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545C0"/>
    <w:rPr>
      <w:sz w:val="20"/>
      <w:szCs w:val="20"/>
    </w:rPr>
  </w:style>
  <w:style w:type="paragraph" w:styleId="AklamaKonusu">
    <w:name w:val="annotation subject"/>
    <w:basedOn w:val="AklamaMetni"/>
    <w:next w:val="AklamaMetni"/>
    <w:link w:val="AklamaKonusuChar"/>
    <w:uiPriority w:val="99"/>
    <w:semiHidden/>
    <w:unhideWhenUsed/>
    <w:rsid w:val="005545C0"/>
    <w:rPr>
      <w:b/>
      <w:bCs/>
    </w:rPr>
  </w:style>
  <w:style w:type="character" w:customStyle="1" w:styleId="AklamaKonusuChar">
    <w:name w:val="Açıklama Konusu Char"/>
    <w:basedOn w:val="AklamaMetniChar"/>
    <w:link w:val="AklamaKonusu"/>
    <w:uiPriority w:val="99"/>
    <w:semiHidden/>
    <w:rsid w:val="005545C0"/>
    <w:rPr>
      <w:b/>
      <w:bCs/>
      <w:sz w:val="20"/>
      <w:szCs w:val="20"/>
    </w:rPr>
  </w:style>
  <w:style w:type="paragraph" w:styleId="BalonMetni">
    <w:name w:val="Balloon Text"/>
    <w:basedOn w:val="Normal"/>
    <w:link w:val="BalonMetniChar"/>
    <w:uiPriority w:val="99"/>
    <w:semiHidden/>
    <w:unhideWhenUsed/>
    <w:rsid w:val="005545C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45C0"/>
    <w:rPr>
      <w:rFonts w:ascii="Segoe UI" w:hAnsi="Segoe UI" w:cs="Segoe UI"/>
      <w:sz w:val="18"/>
      <w:szCs w:val="18"/>
    </w:rPr>
  </w:style>
  <w:style w:type="character" w:styleId="Kpr">
    <w:name w:val="Hyperlink"/>
    <w:basedOn w:val="VarsaylanParagrafYazTipi"/>
    <w:uiPriority w:val="99"/>
    <w:unhideWhenUsed/>
    <w:rsid w:val="00E10C87"/>
    <w:rPr>
      <w:color w:val="0563C1" w:themeColor="hyperlink"/>
      <w:u w:val="single"/>
    </w:rPr>
  </w:style>
  <w:style w:type="paragraph" w:styleId="NormalWeb">
    <w:name w:val="Normal (Web)"/>
    <w:basedOn w:val="Normal"/>
    <w:uiPriority w:val="99"/>
    <w:unhideWhenUsed/>
    <w:rsid w:val="00AA47E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pot">
    <w:name w:val="spot"/>
    <w:basedOn w:val="Normal"/>
    <w:rsid w:val="00AA47E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eParagraf">
    <w:name w:val="List Paragraph"/>
    <w:basedOn w:val="Normal"/>
    <w:uiPriority w:val="34"/>
    <w:qFormat/>
    <w:rsid w:val="00626A90"/>
    <w:pPr>
      <w:spacing w:before="100" w:beforeAutospacing="1" w:after="100" w:afterAutospacing="1" w:line="240" w:lineRule="auto"/>
    </w:pPr>
    <w:rPr>
      <w:rFonts w:ascii="Times New Roman" w:hAnsi="Times New Roman" w:cs="Times New Roman"/>
      <w:sz w:val="20"/>
      <w:szCs w:val="20"/>
      <w:lang w:val="en-US"/>
    </w:rPr>
  </w:style>
  <w:style w:type="character" w:customStyle="1" w:styleId="apple-converted-space">
    <w:name w:val="apple-converted-space"/>
    <w:basedOn w:val="VarsaylanParagrafYazTipi"/>
    <w:rsid w:val="00626A90"/>
  </w:style>
  <w:style w:type="character" w:customStyle="1" w:styleId="zmlenmeyenBahsetme1">
    <w:name w:val="Çözümlenmeyen Bahsetme1"/>
    <w:basedOn w:val="VarsaylanParagrafYazTipi"/>
    <w:uiPriority w:val="99"/>
    <w:semiHidden/>
    <w:unhideWhenUsed/>
    <w:rsid w:val="000735CF"/>
    <w:rPr>
      <w:color w:val="605E5C"/>
      <w:shd w:val="clear" w:color="auto" w:fill="E1DFDD"/>
    </w:rPr>
  </w:style>
  <w:style w:type="character" w:styleId="zlenenKpr">
    <w:name w:val="FollowedHyperlink"/>
    <w:basedOn w:val="VarsaylanParagrafYazTipi"/>
    <w:uiPriority w:val="99"/>
    <w:semiHidden/>
    <w:unhideWhenUsed/>
    <w:rsid w:val="005C2F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586529">
      <w:bodyDiv w:val="1"/>
      <w:marLeft w:val="0"/>
      <w:marRight w:val="0"/>
      <w:marTop w:val="0"/>
      <w:marBottom w:val="0"/>
      <w:divBdr>
        <w:top w:val="none" w:sz="0" w:space="0" w:color="auto"/>
        <w:left w:val="none" w:sz="0" w:space="0" w:color="auto"/>
        <w:bottom w:val="none" w:sz="0" w:space="0" w:color="auto"/>
        <w:right w:val="none" w:sz="0" w:space="0" w:color="auto"/>
      </w:divBdr>
    </w:div>
    <w:div w:id="631330297">
      <w:bodyDiv w:val="1"/>
      <w:marLeft w:val="0"/>
      <w:marRight w:val="0"/>
      <w:marTop w:val="0"/>
      <w:marBottom w:val="0"/>
      <w:divBdr>
        <w:top w:val="none" w:sz="0" w:space="0" w:color="auto"/>
        <w:left w:val="none" w:sz="0" w:space="0" w:color="auto"/>
        <w:bottom w:val="none" w:sz="0" w:space="0" w:color="auto"/>
        <w:right w:val="none" w:sz="0" w:space="0" w:color="auto"/>
      </w:divBdr>
    </w:div>
    <w:div w:id="943271848">
      <w:bodyDiv w:val="1"/>
      <w:marLeft w:val="0"/>
      <w:marRight w:val="0"/>
      <w:marTop w:val="0"/>
      <w:marBottom w:val="0"/>
      <w:divBdr>
        <w:top w:val="none" w:sz="0" w:space="0" w:color="auto"/>
        <w:left w:val="none" w:sz="0" w:space="0" w:color="auto"/>
        <w:bottom w:val="none" w:sz="0" w:space="0" w:color="auto"/>
        <w:right w:val="none" w:sz="0" w:space="0" w:color="auto"/>
      </w:divBdr>
    </w:div>
    <w:div w:id="1143425766">
      <w:bodyDiv w:val="1"/>
      <w:marLeft w:val="0"/>
      <w:marRight w:val="0"/>
      <w:marTop w:val="0"/>
      <w:marBottom w:val="0"/>
      <w:divBdr>
        <w:top w:val="none" w:sz="0" w:space="0" w:color="auto"/>
        <w:left w:val="none" w:sz="0" w:space="0" w:color="auto"/>
        <w:bottom w:val="none" w:sz="0" w:space="0" w:color="auto"/>
        <w:right w:val="none" w:sz="0" w:space="0" w:color="auto"/>
      </w:divBdr>
      <w:divsChild>
        <w:div w:id="2098020954">
          <w:marLeft w:val="446"/>
          <w:marRight w:val="0"/>
          <w:marTop w:val="0"/>
          <w:marBottom w:val="0"/>
          <w:divBdr>
            <w:top w:val="none" w:sz="0" w:space="0" w:color="auto"/>
            <w:left w:val="none" w:sz="0" w:space="0" w:color="auto"/>
            <w:bottom w:val="none" w:sz="0" w:space="0" w:color="auto"/>
            <w:right w:val="none" w:sz="0" w:space="0" w:color="auto"/>
          </w:divBdr>
        </w:div>
        <w:div w:id="1231380176">
          <w:marLeft w:val="446"/>
          <w:marRight w:val="0"/>
          <w:marTop w:val="0"/>
          <w:marBottom w:val="0"/>
          <w:divBdr>
            <w:top w:val="none" w:sz="0" w:space="0" w:color="auto"/>
            <w:left w:val="none" w:sz="0" w:space="0" w:color="auto"/>
            <w:bottom w:val="none" w:sz="0" w:space="0" w:color="auto"/>
            <w:right w:val="none" w:sz="0" w:space="0" w:color="auto"/>
          </w:divBdr>
        </w:div>
        <w:div w:id="867063801">
          <w:marLeft w:val="446"/>
          <w:marRight w:val="0"/>
          <w:marTop w:val="0"/>
          <w:marBottom w:val="0"/>
          <w:divBdr>
            <w:top w:val="none" w:sz="0" w:space="0" w:color="auto"/>
            <w:left w:val="none" w:sz="0" w:space="0" w:color="auto"/>
            <w:bottom w:val="none" w:sz="0" w:space="0" w:color="auto"/>
            <w:right w:val="none" w:sz="0" w:space="0" w:color="auto"/>
          </w:divBdr>
        </w:div>
        <w:div w:id="1573664607">
          <w:marLeft w:val="446"/>
          <w:marRight w:val="0"/>
          <w:marTop w:val="0"/>
          <w:marBottom w:val="0"/>
          <w:divBdr>
            <w:top w:val="none" w:sz="0" w:space="0" w:color="auto"/>
            <w:left w:val="none" w:sz="0" w:space="0" w:color="auto"/>
            <w:bottom w:val="none" w:sz="0" w:space="0" w:color="auto"/>
            <w:right w:val="none" w:sz="0" w:space="0" w:color="auto"/>
          </w:divBdr>
        </w:div>
        <w:div w:id="849567170">
          <w:marLeft w:val="446"/>
          <w:marRight w:val="0"/>
          <w:marTop w:val="0"/>
          <w:marBottom w:val="0"/>
          <w:divBdr>
            <w:top w:val="none" w:sz="0" w:space="0" w:color="auto"/>
            <w:left w:val="none" w:sz="0" w:space="0" w:color="auto"/>
            <w:bottom w:val="none" w:sz="0" w:space="0" w:color="auto"/>
            <w:right w:val="none" w:sz="0" w:space="0" w:color="auto"/>
          </w:divBdr>
        </w:div>
        <w:div w:id="1779252283">
          <w:marLeft w:val="446"/>
          <w:marRight w:val="0"/>
          <w:marTop w:val="0"/>
          <w:marBottom w:val="0"/>
          <w:divBdr>
            <w:top w:val="none" w:sz="0" w:space="0" w:color="auto"/>
            <w:left w:val="none" w:sz="0" w:space="0" w:color="auto"/>
            <w:bottom w:val="none" w:sz="0" w:space="0" w:color="auto"/>
            <w:right w:val="none" w:sz="0" w:space="0" w:color="auto"/>
          </w:divBdr>
        </w:div>
      </w:divsChild>
    </w:div>
    <w:div w:id="1219784822">
      <w:bodyDiv w:val="1"/>
      <w:marLeft w:val="0"/>
      <w:marRight w:val="0"/>
      <w:marTop w:val="0"/>
      <w:marBottom w:val="0"/>
      <w:divBdr>
        <w:top w:val="none" w:sz="0" w:space="0" w:color="auto"/>
        <w:left w:val="none" w:sz="0" w:space="0" w:color="auto"/>
        <w:bottom w:val="none" w:sz="0" w:space="0" w:color="auto"/>
        <w:right w:val="none" w:sz="0" w:space="0" w:color="auto"/>
      </w:divBdr>
      <w:divsChild>
        <w:div w:id="1106579789">
          <w:marLeft w:val="0"/>
          <w:marRight w:val="0"/>
          <w:marTop w:val="0"/>
          <w:marBottom w:val="0"/>
          <w:divBdr>
            <w:top w:val="none" w:sz="0" w:space="0" w:color="auto"/>
            <w:left w:val="none" w:sz="0" w:space="0" w:color="auto"/>
            <w:bottom w:val="none" w:sz="0" w:space="0" w:color="auto"/>
            <w:right w:val="none" w:sz="0" w:space="0" w:color="auto"/>
          </w:divBdr>
          <w:divsChild>
            <w:div w:id="1809664113">
              <w:marLeft w:val="0"/>
              <w:marRight w:val="0"/>
              <w:marTop w:val="0"/>
              <w:marBottom w:val="0"/>
              <w:divBdr>
                <w:top w:val="none" w:sz="0" w:space="0" w:color="auto"/>
                <w:left w:val="none" w:sz="0" w:space="0" w:color="auto"/>
                <w:bottom w:val="none" w:sz="0" w:space="0" w:color="auto"/>
                <w:right w:val="none" w:sz="0" w:space="0" w:color="auto"/>
              </w:divBdr>
              <w:divsChild>
                <w:div w:id="32003678">
                  <w:marLeft w:val="0"/>
                  <w:marRight w:val="0"/>
                  <w:marTop w:val="0"/>
                  <w:marBottom w:val="0"/>
                  <w:divBdr>
                    <w:top w:val="none" w:sz="0" w:space="0" w:color="auto"/>
                    <w:left w:val="none" w:sz="0" w:space="0" w:color="auto"/>
                    <w:bottom w:val="none" w:sz="0" w:space="0" w:color="auto"/>
                    <w:right w:val="none" w:sz="0" w:space="0" w:color="auto"/>
                  </w:divBdr>
                  <w:divsChild>
                    <w:div w:id="161819571">
                      <w:marLeft w:val="0"/>
                      <w:marRight w:val="0"/>
                      <w:marTop w:val="0"/>
                      <w:marBottom w:val="0"/>
                      <w:divBdr>
                        <w:top w:val="none" w:sz="0" w:space="0" w:color="auto"/>
                        <w:left w:val="none" w:sz="0" w:space="0" w:color="auto"/>
                        <w:bottom w:val="none" w:sz="0" w:space="0" w:color="auto"/>
                        <w:right w:val="none" w:sz="0" w:space="0" w:color="auto"/>
                      </w:divBdr>
                      <w:divsChild>
                        <w:div w:id="1572278293">
                          <w:marLeft w:val="0"/>
                          <w:marRight w:val="0"/>
                          <w:marTop w:val="0"/>
                          <w:marBottom w:val="0"/>
                          <w:divBdr>
                            <w:top w:val="none" w:sz="0" w:space="0" w:color="auto"/>
                            <w:left w:val="none" w:sz="0" w:space="0" w:color="auto"/>
                            <w:bottom w:val="none" w:sz="0" w:space="0" w:color="auto"/>
                            <w:right w:val="none" w:sz="0" w:space="0" w:color="auto"/>
                          </w:divBdr>
                          <w:divsChild>
                            <w:div w:id="339426784">
                              <w:marLeft w:val="0"/>
                              <w:marRight w:val="0"/>
                              <w:marTop w:val="0"/>
                              <w:marBottom w:val="0"/>
                              <w:divBdr>
                                <w:top w:val="none" w:sz="0" w:space="0" w:color="auto"/>
                                <w:left w:val="none" w:sz="0" w:space="0" w:color="auto"/>
                                <w:bottom w:val="none" w:sz="0" w:space="0" w:color="auto"/>
                                <w:right w:val="none" w:sz="0" w:space="0" w:color="auto"/>
                              </w:divBdr>
                              <w:divsChild>
                                <w:div w:id="5882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543774">
      <w:bodyDiv w:val="1"/>
      <w:marLeft w:val="0"/>
      <w:marRight w:val="0"/>
      <w:marTop w:val="0"/>
      <w:marBottom w:val="0"/>
      <w:divBdr>
        <w:top w:val="none" w:sz="0" w:space="0" w:color="auto"/>
        <w:left w:val="none" w:sz="0" w:space="0" w:color="auto"/>
        <w:bottom w:val="none" w:sz="0" w:space="0" w:color="auto"/>
        <w:right w:val="none" w:sz="0" w:space="0" w:color="auto"/>
      </w:divBdr>
      <w:divsChild>
        <w:div w:id="1780031369">
          <w:marLeft w:val="446"/>
          <w:marRight w:val="0"/>
          <w:marTop w:val="0"/>
          <w:marBottom w:val="0"/>
          <w:divBdr>
            <w:top w:val="none" w:sz="0" w:space="0" w:color="auto"/>
            <w:left w:val="none" w:sz="0" w:space="0" w:color="auto"/>
            <w:bottom w:val="none" w:sz="0" w:space="0" w:color="auto"/>
            <w:right w:val="none" w:sz="0" w:space="0" w:color="auto"/>
          </w:divBdr>
        </w:div>
        <w:div w:id="1764103257">
          <w:marLeft w:val="446"/>
          <w:marRight w:val="0"/>
          <w:marTop w:val="0"/>
          <w:marBottom w:val="0"/>
          <w:divBdr>
            <w:top w:val="none" w:sz="0" w:space="0" w:color="auto"/>
            <w:left w:val="none" w:sz="0" w:space="0" w:color="auto"/>
            <w:bottom w:val="none" w:sz="0" w:space="0" w:color="auto"/>
            <w:right w:val="none" w:sz="0" w:space="0" w:color="auto"/>
          </w:divBdr>
        </w:div>
        <w:div w:id="531497044">
          <w:marLeft w:val="446"/>
          <w:marRight w:val="0"/>
          <w:marTop w:val="0"/>
          <w:marBottom w:val="0"/>
          <w:divBdr>
            <w:top w:val="none" w:sz="0" w:space="0" w:color="auto"/>
            <w:left w:val="none" w:sz="0" w:space="0" w:color="auto"/>
            <w:bottom w:val="none" w:sz="0" w:space="0" w:color="auto"/>
            <w:right w:val="none" w:sz="0" w:space="0" w:color="auto"/>
          </w:divBdr>
        </w:div>
        <w:div w:id="2071267202">
          <w:marLeft w:val="446"/>
          <w:marRight w:val="0"/>
          <w:marTop w:val="0"/>
          <w:marBottom w:val="0"/>
          <w:divBdr>
            <w:top w:val="none" w:sz="0" w:space="0" w:color="auto"/>
            <w:left w:val="none" w:sz="0" w:space="0" w:color="auto"/>
            <w:bottom w:val="none" w:sz="0" w:space="0" w:color="auto"/>
            <w:right w:val="none" w:sz="0" w:space="0" w:color="auto"/>
          </w:divBdr>
        </w:div>
        <w:div w:id="168837671">
          <w:marLeft w:val="446"/>
          <w:marRight w:val="0"/>
          <w:marTop w:val="0"/>
          <w:marBottom w:val="0"/>
          <w:divBdr>
            <w:top w:val="none" w:sz="0" w:space="0" w:color="auto"/>
            <w:left w:val="none" w:sz="0" w:space="0" w:color="auto"/>
            <w:bottom w:val="none" w:sz="0" w:space="0" w:color="auto"/>
            <w:right w:val="none" w:sz="0" w:space="0" w:color="auto"/>
          </w:divBdr>
        </w:div>
        <w:div w:id="270474165">
          <w:marLeft w:val="446"/>
          <w:marRight w:val="0"/>
          <w:marTop w:val="0"/>
          <w:marBottom w:val="0"/>
          <w:divBdr>
            <w:top w:val="none" w:sz="0" w:space="0" w:color="auto"/>
            <w:left w:val="none" w:sz="0" w:space="0" w:color="auto"/>
            <w:bottom w:val="none" w:sz="0" w:space="0" w:color="auto"/>
            <w:right w:val="none" w:sz="0" w:space="0" w:color="auto"/>
          </w:divBdr>
        </w:div>
        <w:div w:id="102186356">
          <w:marLeft w:val="446"/>
          <w:marRight w:val="0"/>
          <w:marTop w:val="0"/>
          <w:marBottom w:val="0"/>
          <w:divBdr>
            <w:top w:val="none" w:sz="0" w:space="0" w:color="auto"/>
            <w:left w:val="none" w:sz="0" w:space="0" w:color="auto"/>
            <w:bottom w:val="none" w:sz="0" w:space="0" w:color="auto"/>
            <w:right w:val="none" w:sz="0" w:space="0" w:color="auto"/>
          </w:divBdr>
        </w:div>
        <w:div w:id="259995961">
          <w:marLeft w:val="446"/>
          <w:marRight w:val="0"/>
          <w:marTop w:val="0"/>
          <w:marBottom w:val="0"/>
          <w:divBdr>
            <w:top w:val="none" w:sz="0" w:space="0" w:color="auto"/>
            <w:left w:val="none" w:sz="0" w:space="0" w:color="auto"/>
            <w:bottom w:val="none" w:sz="0" w:space="0" w:color="auto"/>
            <w:right w:val="none" w:sz="0" w:space="0" w:color="auto"/>
          </w:divBdr>
        </w:div>
      </w:divsChild>
    </w:div>
    <w:div w:id="1612857483">
      <w:bodyDiv w:val="1"/>
      <w:marLeft w:val="0"/>
      <w:marRight w:val="0"/>
      <w:marTop w:val="0"/>
      <w:marBottom w:val="0"/>
      <w:divBdr>
        <w:top w:val="none" w:sz="0" w:space="0" w:color="auto"/>
        <w:left w:val="none" w:sz="0" w:space="0" w:color="auto"/>
        <w:bottom w:val="none" w:sz="0" w:space="0" w:color="auto"/>
        <w:right w:val="none" w:sz="0" w:space="0" w:color="auto"/>
      </w:divBdr>
    </w:div>
    <w:div w:id="1658923862">
      <w:bodyDiv w:val="1"/>
      <w:marLeft w:val="0"/>
      <w:marRight w:val="0"/>
      <w:marTop w:val="0"/>
      <w:marBottom w:val="0"/>
      <w:divBdr>
        <w:top w:val="none" w:sz="0" w:space="0" w:color="auto"/>
        <w:left w:val="none" w:sz="0" w:space="0" w:color="auto"/>
        <w:bottom w:val="none" w:sz="0" w:space="0" w:color="auto"/>
        <w:right w:val="none" w:sz="0" w:space="0" w:color="auto"/>
      </w:divBdr>
      <w:divsChild>
        <w:div w:id="1051929422">
          <w:marLeft w:val="446"/>
          <w:marRight w:val="0"/>
          <w:marTop w:val="0"/>
          <w:marBottom w:val="0"/>
          <w:divBdr>
            <w:top w:val="none" w:sz="0" w:space="0" w:color="auto"/>
            <w:left w:val="none" w:sz="0" w:space="0" w:color="auto"/>
            <w:bottom w:val="none" w:sz="0" w:space="0" w:color="auto"/>
            <w:right w:val="none" w:sz="0" w:space="0" w:color="auto"/>
          </w:divBdr>
        </w:div>
        <w:div w:id="666520715">
          <w:marLeft w:val="446"/>
          <w:marRight w:val="0"/>
          <w:marTop w:val="0"/>
          <w:marBottom w:val="0"/>
          <w:divBdr>
            <w:top w:val="none" w:sz="0" w:space="0" w:color="auto"/>
            <w:left w:val="none" w:sz="0" w:space="0" w:color="auto"/>
            <w:bottom w:val="none" w:sz="0" w:space="0" w:color="auto"/>
            <w:right w:val="none" w:sz="0" w:space="0" w:color="auto"/>
          </w:divBdr>
        </w:div>
        <w:div w:id="781340355">
          <w:marLeft w:val="446"/>
          <w:marRight w:val="0"/>
          <w:marTop w:val="0"/>
          <w:marBottom w:val="0"/>
          <w:divBdr>
            <w:top w:val="none" w:sz="0" w:space="0" w:color="auto"/>
            <w:left w:val="none" w:sz="0" w:space="0" w:color="auto"/>
            <w:bottom w:val="none" w:sz="0" w:space="0" w:color="auto"/>
            <w:right w:val="none" w:sz="0" w:space="0" w:color="auto"/>
          </w:divBdr>
        </w:div>
        <w:div w:id="56435636">
          <w:marLeft w:val="446"/>
          <w:marRight w:val="0"/>
          <w:marTop w:val="0"/>
          <w:marBottom w:val="0"/>
          <w:divBdr>
            <w:top w:val="none" w:sz="0" w:space="0" w:color="auto"/>
            <w:left w:val="none" w:sz="0" w:space="0" w:color="auto"/>
            <w:bottom w:val="none" w:sz="0" w:space="0" w:color="auto"/>
            <w:right w:val="none" w:sz="0" w:space="0" w:color="auto"/>
          </w:divBdr>
        </w:div>
        <w:div w:id="1151289135">
          <w:marLeft w:val="446"/>
          <w:marRight w:val="0"/>
          <w:marTop w:val="0"/>
          <w:marBottom w:val="0"/>
          <w:divBdr>
            <w:top w:val="none" w:sz="0" w:space="0" w:color="auto"/>
            <w:left w:val="none" w:sz="0" w:space="0" w:color="auto"/>
            <w:bottom w:val="none" w:sz="0" w:space="0" w:color="auto"/>
            <w:right w:val="none" w:sz="0" w:space="0" w:color="auto"/>
          </w:divBdr>
        </w:div>
        <w:div w:id="88477935">
          <w:marLeft w:val="446"/>
          <w:marRight w:val="0"/>
          <w:marTop w:val="0"/>
          <w:marBottom w:val="0"/>
          <w:divBdr>
            <w:top w:val="none" w:sz="0" w:space="0" w:color="auto"/>
            <w:left w:val="none" w:sz="0" w:space="0" w:color="auto"/>
            <w:bottom w:val="none" w:sz="0" w:space="0" w:color="auto"/>
            <w:right w:val="none" w:sz="0" w:space="0" w:color="auto"/>
          </w:divBdr>
        </w:div>
        <w:div w:id="1417246907">
          <w:marLeft w:val="446"/>
          <w:marRight w:val="0"/>
          <w:marTop w:val="0"/>
          <w:marBottom w:val="0"/>
          <w:divBdr>
            <w:top w:val="none" w:sz="0" w:space="0" w:color="auto"/>
            <w:left w:val="none" w:sz="0" w:space="0" w:color="auto"/>
            <w:bottom w:val="none" w:sz="0" w:space="0" w:color="auto"/>
            <w:right w:val="none" w:sz="0" w:space="0" w:color="auto"/>
          </w:divBdr>
        </w:div>
        <w:div w:id="1291280920">
          <w:marLeft w:val="446"/>
          <w:marRight w:val="0"/>
          <w:marTop w:val="0"/>
          <w:marBottom w:val="0"/>
          <w:divBdr>
            <w:top w:val="none" w:sz="0" w:space="0" w:color="auto"/>
            <w:left w:val="none" w:sz="0" w:space="0" w:color="auto"/>
            <w:bottom w:val="none" w:sz="0" w:space="0" w:color="auto"/>
            <w:right w:val="none" w:sz="0" w:space="0" w:color="auto"/>
          </w:divBdr>
        </w:div>
        <w:div w:id="503126376">
          <w:marLeft w:val="446"/>
          <w:marRight w:val="0"/>
          <w:marTop w:val="0"/>
          <w:marBottom w:val="0"/>
          <w:divBdr>
            <w:top w:val="none" w:sz="0" w:space="0" w:color="auto"/>
            <w:left w:val="none" w:sz="0" w:space="0" w:color="auto"/>
            <w:bottom w:val="none" w:sz="0" w:space="0" w:color="auto"/>
            <w:right w:val="none" w:sz="0" w:space="0" w:color="auto"/>
          </w:divBdr>
        </w:div>
        <w:div w:id="2011639826">
          <w:marLeft w:val="446"/>
          <w:marRight w:val="0"/>
          <w:marTop w:val="0"/>
          <w:marBottom w:val="0"/>
          <w:divBdr>
            <w:top w:val="none" w:sz="0" w:space="0" w:color="auto"/>
            <w:left w:val="none" w:sz="0" w:space="0" w:color="auto"/>
            <w:bottom w:val="none" w:sz="0" w:space="0" w:color="auto"/>
            <w:right w:val="none" w:sz="0" w:space="0" w:color="auto"/>
          </w:divBdr>
        </w:div>
        <w:div w:id="229929728">
          <w:marLeft w:val="446"/>
          <w:marRight w:val="0"/>
          <w:marTop w:val="0"/>
          <w:marBottom w:val="0"/>
          <w:divBdr>
            <w:top w:val="none" w:sz="0" w:space="0" w:color="auto"/>
            <w:left w:val="none" w:sz="0" w:space="0" w:color="auto"/>
            <w:bottom w:val="none" w:sz="0" w:space="0" w:color="auto"/>
            <w:right w:val="none" w:sz="0" w:space="0" w:color="auto"/>
          </w:divBdr>
        </w:div>
      </w:divsChild>
    </w:div>
    <w:div w:id="1709647654">
      <w:bodyDiv w:val="1"/>
      <w:marLeft w:val="0"/>
      <w:marRight w:val="0"/>
      <w:marTop w:val="0"/>
      <w:marBottom w:val="0"/>
      <w:divBdr>
        <w:top w:val="none" w:sz="0" w:space="0" w:color="auto"/>
        <w:left w:val="none" w:sz="0" w:space="0" w:color="auto"/>
        <w:bottom w:val="none" w:sz="0" w:space="0" w:color="auto"/>
        <w:right w:val="none" w:sz="0" w:space="0" w:color="auto"/>
      </w:divBdr>
    </w:div>
    <w:div w:id="1841700359">
      <w:bodyDiv w:val="1"/>
      <w:marLeft w:val="0"/>
      <w:marRight w:val="0"/>
      <w:marTop w:val="0"/>
      <w:marBottom w:val="0"/>
      <w:divBdr>
        <w:top w:val="none" w:sz="0" w:space="0" w:color="auto"/>
        <w:left w:val="none" w:sz="0" w:space="0" w:color="auto"/>
        <w:bottom w:val="none" w:sz="0" w:space="0" w:color="auto"/>
        <w:right w:val="none" w:sz="0" w:space="0" w:color="auto"/>
      </w:divBdr>
    </w:div>
    <w:div w:id="1942714696">
      <w:bodyDiv w:val="1"/>
      <w:marLeft w:val="0"/>
      <w:marRight w:val="0"/>
      <w:marTop w:val="0"/>
      <w:marBottom w:val="0"/>
      <w:divBdr>
        <w:top w:val="none" w:sz="0" w:space="0" w:color="auto"/>
        <w:left w:val="none" w:sz="0" w:space="0" w:color="auto"/>
        <w:bottom w:val="none" w:sz="0" w:space="0" w:color="auto"/>
        <w:right w:val="none" w:sz="0" w:space="0" w:color="auto"/>
      </w:divBdr>
      <w:divsChild>
        <w:div w:id="1548057966">
          <w:marLeft w:val="446"/>
          <w:marRight w:val="0"/>
          <w:marTop w:val="0"/>
          <w:marBottom w:val="0"/>
          <w:divBdr>
            <w:top w:val="none" w:sz="0" w:space="0" w:color="auto"/>
            <w:left w:val="none" w:sz="0" w:space="0" w:color="auto"/>
            <w:bottom w:val="none" w:sz="0" w:space="0" w:color="auto"/>
            <w:right w:val="none" w:sz="0" w:space="0" w:color="auto"/>
          </w:divBdr>
        </w:div>
        <w:div w:id="285745379">
          <w:marLeft w:val="446"/>
          <w:marRight w:val="0"/>
          <w:marTop w:val="0"/>
          <w:marBottom w:val="0"/>
          <w:divBdr>
            <w:top w:val="none" w:sz="0" w:space="0" w:color="auto"/>
            <w:left w:val="none" w:sz="0" w:space="0" w:color="auto"/>
            <w:bottom w:val="none" w:sz="0" w:space="0" w:color="auto"/>
            <w:right w:val="none" w:sz="0" w:space="0" w:color="auto"/>
          </w:divBdr>
        </w:div>
        <w:div w:id="1439986888">
          <w:marLeft w:val="446"/>
          <w:marRight w:val="0"/>
          <w:marTop w:val="0"/>
          <w:marBottom w:val="0"/>
          <w:divBdr>
            <w:top w:val="none" w:sz="0" w:space="0" w:color="auto"/>
            <w:left w:val="none" w:sz="0" w:space="0" w:color="auto"/>
            <w:bottom w:val="none" w:sz="0" w:space="0" w:color="auto"/>
            <w:right w:val="none" w:sz="0" w:space="0" w:color="auto"/>
          </w:divBdr>
        </w:div>
        <w:div w:id="171720291">
          <w:marLeft w:val="446"/>
          <w:marRight w:val="0"/>
          <w:marTop w:val="0"/>
          <w:marBottom w:val="0"/>
          <w:divBdr>
            <w:top w:val="none" w:sz="0" w:space="0" w:color="auto"/>
            <w:left w:val="none" w:sz="0" w:space="0" w:color="auto"/>
            <w:bottom w:val="none" w:sz="0" w:space="0" w:color="auto"/>
            <w:right w:val="none" w:sz="0" w:space="0" w:color="auto"/>
          </w:divBdr>
        </w:div>
        <w:div w:id="1092312260">
          <w:marLeft w:val="446"/>
          <w:marRight w:val="0"/>
          <w:marTop w:val="0"/>
          <w:marBottom w:val="0"/>
          <w:divBdr>
            <w:top w:val="none" w:sz="0" w:space="0" w:color="auto"/>
            <w:left w:val="none" w:sz="0" w:space="0" w:color="auto"/>
            <w:bottom w:val="none" w:sz="0" w:space="0" w:color="auto"/>
            <w:right w:val="none" w:sz="0" w:space="0" w:color="auto"/>
          </w:divBdr>
        </w:div>
        <w:div w:id="1223833366">
          <w:marLeft w:val="446"/>
          <w:marRight w:val="0"/>
          <w:marTop w:val="0"/>
          <w:marBottom w:val="0"/>
          <w:divBdr>
            <w:top w:val="none" w:sz="0" w:space="0" w:color="auto"/>
            <w:left w:val="none" w:sz="0" w:space="0" w:color="auto"/>
            <w:bottom w:val="none" w:sz="0" w:space="0" w:color="auto"/>
            <w:right w:val="none" w:sz="0" w:space="0" w:color="auto"/>
          </w:divBdr>
        </w:div>
        <w:div w:id="1863469841">
          <w:marLeft w:val="446"/>
          <w:marRight w:val="0"/>
          <w:marTop w:val="0"/>
          <w:marBottom w:val="0"/>
          <w:divBdr>
            <w:top w:val="none" w:sz="0" w:space="0" w:color="auto"/>
            <w:left w:val="none" w:sz="0" w:space="0" w:color="auto"/>
            <w:bottom w:val="none" w:sz="0" w:space="0" w:color="auto"/>
            <w:right w:val="none" w:sz="0" w:space="0" w:color="auto"/>
          </w:divBdr>
        </w:div>
        <w:div w:id="837230687">
          <w:marLeft w:val="446"/>
          <w:marRight w:val="0"/>
          <w:marTop w:val="0"/>
          <w:marBottom w:val="0"/>
          <w:divBdr>
            <w:top w:val="none" w:sz="0" w:space="0" w:color="auto"/>
            <w:left w:val="none" w:sz="0" w:space="0" w:color="auto"/>
            <w:bottom w:val="none" w:sz="0" w:space="0" w:color="auto"/>
            <w:right w:val="none" w:sz="0" w:space="0" w:color="auto"/>
          </w:divBdr>
        </w:div>
        <w:div w:id="1772046450">
          <w:marLeft w:val="446"/>
          <w:marRight w:val="0"/>
          <w:marTop w:val="0"/>
          <w:marBottom w:val="0"/>
          <w:divBdr>
            <w:top w:val="none" w:sz="0" w:space="0" w:color="auto"/>
            <w:left w:val="none" w:sz="0" w:space="0" w:color="auto"/>
            <w:bottom w:val="none" w:sz="0" w:space="0" w:color="auto"/>
            <w:right w:val="none" w:sz="0" w:space="0" w:color="auto"/>
          </w:divBdr>
        </w:div>
        <w:div w:id="1099912561">
          <w:marLeft w:val="446"/>
          <w:marRight w:val="0"/>
          <w:marTop w:val="0"/>
          <w:marBottom w:val="0"/>
          <w:divBdr>
            <w:top w:val="none" w:sz="0" w:space="0" w:color="auto"/>
            <w:left w:val="none" w:sz="0" w:space="0" w:color="auto"/>
            <w:bottom w:val="none" w:sz="0" w:space="0" w:color="auto"/>
            <w:right w:val="none" w:sz="0" w:space="0" w:color="auto"/>
          </w:divBdr>
        </w:div>
      </w:divsChild>
    </w:div>
    <w:div w:id="2084796862">
      <w:bodyDiv w:val="1"/>
      <w:marLeft w:val="0"/>
      <w:marRight w:val="0"/>
      <w:marTop w:val="0"/>
      <w:marBottom w:val="0"/>
      <w:divBdr>
        <w:top w:val="none" w:sz="0" w:space="0" w:color="auto"/>
        <w:left w:val="none" w:sz="0" w:space="0" w:color="auto"/>
        <w:bottom w:val="none" w:sz="0" w:space="0" w:color="auto"/>
        <w:right w:val="none" w:sz="0" w:space="0" w:color="auto"/>
      </w:divBdr>
      <w:divsChild>
        <w:div w:id="1845124697">
          <w:marLeft w:val="446"/>
          <w:marRight w:val="0"/>
          <w:marTop w:val="0"/>
          <w:marBottom w:val="0"/>
          <w:divBdr>
            <w:top w:val="none" w:sz="0" w:space="0" w:color="auto"/>
            <w:left w:val="none" w:sz="0" w:space="0" w:color="auto"/>
            <w:bottom w:val="none" w:sz="0" w:space="0" w:color="auto"/>
            <w:right w:val="none" w:sz="0" w:space="0" w:color="auto"/>
          </w:divBdr>
        </w:div>
        <w:div w:id="321349175">
          <w:marLeft w:val="446"/>
          <w:marRight w:val="0"/>
          <w:marTop w:val="0"/>
          <w:marBottom w:val="0"/>
          <w:divBdr>
            <w:top w:val="none" w:sz="0" w:space="0" w:color="auto"/>
            <w:left w:val="none" w:sz="0" w:space="0" w:color="auto"/>
            <w:bottom w:val="none" w:sz="0" w:space="0" w:color="auto"/>
            <w:right w:val="none" w:sz="0" w:space="0" w:color="auto"/>
          </w:divBdr>
        </w:div>
        <w:div w:id="546141758">
          <w:marLeft w:val="446"/>
          <w:marRight w:val="0"/>
          <w:marTop w:val="0"/>
          <w:marBottom w:val="0"/>
          <w:divBdr>
            <w:top w:val="none" w:sz="0" w:space="0" w:color="auto"/>
            <w:left w:val="none" w:sz="0" w:space="0" w:color="auto"/>
            <w:bottom w:val="none" w:sz="0" w:space="0" w:color="auto"/>
            <w:right w:val="none" w:sz="0" w:space="0" w:color="auto"/>
          </w:divBdr>
        </w:div>
        <w:div w:id="510295836">
          <w:marLeft w:val="446"/>
          <w:marRight w:val="0"/>
          <w:marTop w:val="0"/>
          <w:marBottom w:val="0"/>
          <w:divBdr>
            <w:top w:val="none" w:sz="0" w:space="0" w:color="auto"/>
            <w:left w:val="none" w:sz="0" w:space="0" w:color="auto"/>
            <w:bottom w:val="none" w:sz="0" w:space="0" w:color="auto"/>
            <w:right w:val="none" w:sz="0" w:space="0" w:color="auto"/>
          </w:divBdr>
        </w:div>
        <w:div w:id="9721841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suzuki.com/100th/%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lobalsuzuki.com/100th/%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25A3E-6D76-444E-8CC8-7CD4F82A1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3</Pages>
  <Words>725</Words>
  <Characters>4133</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Team</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motun</dc:creator>
  <cp:lastModifiedBy>Alper Canyaş</cp:lastModifiedBy>
  <cp:revision>7</cp:revision>
  <cp:lastPrinted>2017-05-09T08:27:00Z</cp:lastPrinted>
  <dcterms:created xsi:type="dcterms:W3CDTF">2020-12-07T15:27:00Z</dcterms:created>
  <dcterms:modified xsi:type="dcterms:W3CDTF">2020-12-17T09:26:00Z</dcterms:modified>
</cp:coreProperties>
</file>